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ECBE6" w14:textId="77777777" w:rsidR="00EF189B" w:rsidRDefault="00593B03" w:rsidP="00593B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Executive Director</w:t>
      </w:r>
    </w:p>
    <w:p w14:paraId="21B2C987" w14:textId="77777777" w:rsidR="00EF189B" w:rsidRPr="00EF189B" w:rsidRDefault="00593B03" w:rsidP="00593B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8"/>
          <w:szCs w:val="28"/>
        </w:rPr>
      </w:pPr>
      <w:r w:rsidRPr="00EF189B">
        <w:rPr>
          <w:rFonts w:asciiTheme="majorHAnsi" w:hAnsiTheme="majorHAnsi" w:cs="Arial"/>
          <w:bCs/>
          <w:sz w:val="28"/>
          <w:szCs w:val="28"/>
        </w:rPr>
        <w:t>P</w:t>
      </w:r>
      <w:r w:rsidR="00EF189B" w:rsidRPr="00EF189B">
        <w:rPr>
          <w:rFonts w:asciiTheme="majorHAnsi" w:hAnsiTheme="majorHAnsi" w:cs="Arial"/>
          <w:bCs/>
          <w:sz w:val="28"/>
          <w:szCs w:val="28"/>
        </w:rPr>
        <w:t>hoenixville Free Clinic</w:t>
      </w:r>
    </w:p>
    <w:p w14:paraId="5A434A37" w14:textId="785B37F8" w:rsidR="00593B03" w:rsidRPr="00EF189B" w:rsidRDefault="00EF189B" w:rsidP="00593B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8"/>
          <w:szCs w:val="28"/>
        </w:rPr>
      </w:pPr>
      <w:r w:rsidRPr="00EF189B">
        <w:rPr>
          <w:rFonts w:asciiTheme="majorHAnsi" w:hAnsiTheme="majorHAnsi" w:cs="Arial"/>
          <w:bCs/>
          <w:sz w:val="28"/>
          <w:szCs w:val="28"/>
        </w:rPr>
        <w:t>Phoenixville, PA</w:t>
      </w:r>
    </w:p>
    <w:p w14:paraId="00AEE372" w14:textId="77777777" w:rsidR="00EF189B" w:rsidRDefault="00EF189B" w:rsidP="008275C6">
      <w:pPr>
        <w:spacing w:line="240" w:lineRule="auto"/>
        <w:jc w:val="both"/>
        <w:rPr>
          <w:rFonts w:asciiTheme="majorHAnsi" w:hAnsiTheme="majorHAnsi"/>
        </w:rPr>
      </w:pPr>
    </w:p>
    <w:p w14:paraId="3C9520E4" w14:textId="3A0C308A" w:rsidR="008275C6" w:rsidRPr="004037B1" w:rsidRDefault="008275C6" w:rsidP="008275C6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Phoenixville Free Clinic (PFC), formerly known as “The Clinic,”</w:t>
      </w:r>
      <w:r w:rsidRPr="004037B1">
        <w:rPr>
          <w:rFonts w:asciiTheme="majorHAnsi" w:hAnsiTheme="majorHAnsi"/>
        </w:rPr>
        <w:t xml:space="preserve"> is a 501(c)3, licensed, no</w:t>
      </w:r>
      <w:r>
        <w:rPr>
          <w:rFonts w:asciiTheme="majorHAnsi" w:hAnsiTheme="majorHAnsi"/>
        </w:rPr>
        <w:t>n</w:t>
      </w:r>
      <w:r w:rsidRPr="004037B1">
        <w:rPr>
          <w:rFonts w:asciiTheme="majorHAnsi" w:hAnsiTheme="majorHAnsi"/>
        </w:rPr>
        <w:t xml:space="preserve">-profit organization </w:t>
      </w:r>
      <w:r>
        <w:rPr>
          <w:rFonts w:asciiTheme="majorHAnsi" w:hAnsiTheme="majorHAnsi"/>
        </w:rPr>
        <w:t xml:space="preserve">and free health care clinic </w:t>
      </w:r>
      <w:r w:rsidRPr="004037B1">
        <w:rPr>
          <w:rFonts w:asciiTheme="majorHAnsi" w:hAnsiTheme="majorHAnsi"/>
        </w:rPr>
        <w:t>providing high quality</w:t>
      </w:r>
      <w:r>
        <w:rPr>
          <w:rFonts w:asciiTheme="majorHAnsi" w:hAnsiTheme="majorHAnsi"/>
        </w:rPr>
        <w:t xml:space="preserve"> medical</w:t>
      </w:r>
      <w:r w:rsidRPr="004037B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Pr="004037B1">
        <w:rPr>
          <w:rFonts w:asciiTheme="majorHAnsi" w:hAnsiTheme="majorHAnsi"/>
        </w:rPr>
        <w:t>ervices to adults</w:t>
      </w:r>
      <w:r>
        <w:rPr>
          <w:rFonts w:asciiTheme="majorHAnsi" w:hAnsiTheme="majorHAnsi"/>
        </w:rPr>
        <w:t xml:space="preserve"> and</w:t>
      </w:r>
      <w:r w:rsidRPr="004037B1">
        <w:rPr>
          <w:rFonts w:asciiTheme="majorHAnsi" w:hAnsiTheme="majorHAnsi"/>
        </w:rPr>
        <w:t xml:space="preserve"> children who are uninsured and underserved in an atmosphere that fosters dignity and respect.  Founded in 2002 to serve patients in Phoenixville, PA and </w:t>
      </w:r>
      <w:r>
        <w:rPr>
          <w:rFonts w:asciiTheme="majorHAnsi" w:hAnsiTheme="majorHAnsi"/>
        </w:rPr>
        <w:t xml:space="preserve">the </w:t>
      </w:r>
      <w:r w:rsidRPr="004037B1">
        <w:rPr>
          <w:rFonts w:asciiTheme="majorHAnsi" w:hAnsiTheme="majorHAnsi"/>
        </w:rPr>
        <w:t xml:space="preserve">surrounding area, </w:t>
      </w:r>
      <w:r>
        <w:rPr>
          <w:rFonts w:asciiTheme="majorHAnsi" w:hAnsiTheme="majorHAnsi"/>
        </w:rPr>
        <w:t>Phoenixville Free Clinic</w:t>
      </w:r>
      <w:r w:rsidRPr="004037B1">
        <w:rPr>
          <w:rFonts w:asciiTheme="majorHAnsi" w:hAnsiTheme="majorHAnsi"/>
        </w:rPr>
        <w:t xml:space="preserve"> is recognized by community and professional organizations for the dedication and quality of care provided by its staff and volunteers.  Medical services include primary care, specialty care and lab services.</w:t>
      </w:r>
      <w:r>
        <w:rPr>
          <w:rFonts w:asciiTheme="majorHAnsi" w:hAnsiTheme="majorHAnsi"/>
        </w:rPr>
        <w:t xml:space="preserve">  A Behavioral Health program was introduced in 2023.</w:t>
      </w:r>
      <w:r w:rsidRPr="004037B1">
        <w:rPr>
          <w:rFonts w:asciiTheme="majorHAnsi" w:hAnsiTheme="majorHAnsi"/>
        </w:rPr>
        <w:t xml:space="preserve"> </w:t>
      </w:r>
    </w:p>
    <w:p w14:paraId="211D2B31" w14:textId="77777777" w:rsidR="001F5A54" w:rsidRPr="00710B57" w:rsidRDefault="001F5A54" w:rsidP="001F5A54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Phoenixville Free C</w:t>
      </w:r>
      <w:r w:rsidRPr="004037B1">
        <w:rPr>
          <w:rFonts w:asciiTheme="majorHAnsi" w:hAnsiTheme="majorHAnsi"/>
        </w:rPr>
        <w:t xml:space="preserve">linic began as the dream of two women, Dr. Lorna B. </w:t>
      </w:r>
      <w:proofErr w:type="gramStart"/>
      <w:r w:rsidRPr="004037B1">
        <w:rPr>
          <w:rFonts w:asciiTheme="majorHAnsi" w:hAnsiTheme="majorHAnsi"/>
        </w:rPr>
        <w:t>Stuart</w:t>
      </w:r>
      <w:proofErr w:type="gramEnd"/>
      <w:r w:rsidRPr="004037B1">
        <w:rPr>
          <w:rFonts w:asciiTheme="majorHAnsi" w:hAnsiTheme="majorHAnsi"/>
        </w:rPr>
        <w:t xml:space="preserve"> and </w:t>
      </w:r>
      <w:r>
        <w:rPr>
          <w:rFonts w:asciiTheme="majorHAnsi" w:hAnsiTheme="majorHAnsi"/>
        </w:rPr>
        <w:t>Th</w:t>
      </w:r>
      <w:r w:rsidRPr="004037B1">
        <w:rPr>
          <w:rFonts w:asciiTheme="majorHAnsi" w:hAnsiTheme="majorHAnsi"/>
        </w:rPr>
        <w:t xml:space="preserve">e Reverend Marie Z. Swayze, to create a medical center that would provide comprehensive healthcare to those who </w:t>
      </w:r>
      <w:r>
        <w:rPr>
          <w:rFonts w:asciiTheme="majorHAnsi" w:hAnsiTheme="majorHAnsi"/>
        </w:rPr>
        <w:t xml:space="preserve">did not have medical insurance.  </w:t>
      </w:r>
      <w:r w:rsidRPr="004037B1">
        <w:rPr>
          <w:rFonts w:asciiTheme="majorHAnsi" w:hAnsiTheme="majorHAnsi"/>
        </w:rPr>
        <w:t xml:space="preserve">Since opening its doors, </w:t>
      </w:r>
      <w:r>
        <w:rPr>
          <w:rFonts w:asciiTheme="majorHAnsi" w:hAnsiTheme="majorHAnsi"/>
        </w:rPr>
        <w:t>PFC</w:t>
      </w:r>
      <w:r w:rsidRPr="004037B1">
        <w:rPr>
          <w:rFonts w:asciiTheme="majorHAnsi" w:hAnsiTheme="majorHAnsi"/>
        </w:rPr>
        <w:t xml:space="preserve"> has cared for over </w:t>
      </w:r>
      <w:r w:rsidRPr="00710B57">
        <w:rPr>
          <w:rFonts w:asciiTheme="majorHAnsi" w:hAnsiTheme="majorHAnsi"/>
        </w:rPr>
        <w:t xml:space="preserve">175,000 </w:t>
      </w:r>
      <w:r w:rsidRPr="004037B1">
        <w:rPr>
          <w:rFonts w:asciiTheme="majorHAnsi" w:hAnsiTheme="majorHAnsi"/>
        </w:rPr>
        <w:t>patients in the Greater Phoenixville area</w:t>
      </w:r>
      <w:r>
        <w:rPr>
          <w:rFonts w:asciiTheme="majorHAnsi" w:hAnsiTheme="majorHAnsi"/>
        </w:rPr>
        <w:t xml:space="preserve"> and routinely serves individuals facing adverse socioeconomic conditions and multiple health problems.  Between 50-60% of patients are native Spanish or Portuguese language speakers who are served by staff translators and </w:t>
      </w:r>
      <w:proofErr w:type="spellStart"/>
      <w:r>
        <w:rPr>
          <w:rFonts w:asciiTheme="majorHAnsi" w:hAnsiTheme="majorHAnsi"/>
        </w:rPr>
        <w:t>LanguageLine</w:t>
      </w:r>
      <w:proofErr w:type="spellEnd"/>
      <w:r>
        <w:rPr>
          <w:rFonts w:asciiTheme="majorHAnsi" w:hAnsiTheme="majorHAnsi"/>
        </w:rPr>
        <w:t xml:space="preserve">®.   </w:t>
      </w:r>
    </w:p>
    <w:p w14:paraId="43EDC05C" w14:textId="77777777" w:rsidR="004F03BE" w:rsidRDefault="004F03BE" w:rsidP="004F03BE">
      <w:pPr>
        <w:spacing w:before="100" w:beforeAutospacing="1" w:after="100" w:afterAutospacing="1" w:line="240" w:lineRule="auto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Phoenixville Free Clinic’s mission of providing access to quality healthcare is enabled through partnerships with Phoenixville Community Health Foundation, Independence Blue Cross Foundation, United Way of Chester County, Paoli Hospital/Main Line Health, and Phoenixville Hospital/Tower Health among other community supporters.</w:t>
      </w:r>
    </w:p>
    <w:p w14:paraId="2F8E44FA" w14:textId="77777777" w:rsidR="0044705D" w:rsidRPr="00983A7F" w:rsidRDefault="0044705D" w:rsidP="004470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P</w:t>
      </w:r>
      <w:r w:rsidRPr="00983A7F">
        <w:rPr>
          <w:rFonts w:asciiTheme="majorHAnsi" w:hAnsiTheme="majorHAnsi" w:cs="Arial"/>
          <w:b/>
          <w:sz w:val="28"/>
          <w:szCs w:val="28"/>
        </w:rPr>
        <w:t>osition Summary</w:t>
      </w:r>
    </w:p>
    <w:p w14:paraId="7FF905EE" w14:textId="77777777" w:rsidR="0044705D" w:rsidRPr="005033A8" w:rsidRDefault="0044705D" w:rsidP="004470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0F6576DF" w14:textId="77777777" w:rsidR="0044705D" w:rsidRDefault="0044705D" w:rsidP="004470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The Executive Director will have overall strategic and operational responsibility for staff, programs, finances, fundraising, external relationships, and execution of Phoenixville Free Clinic’s mission in a manner consistent with the vision, goals and values of the organization and Board of Directors.  This position is dually focused on providing day-to-day leadership </w:t>
      </w:r>
      <w:r w:rsidRPr="002B3597">
        <w:rPr>
          <w:rFonts w:asciiTheme="majorHAnsi" w:hAnsiTheme="majorHAnsi" w:cs="Arial"/>
        </w:rPr>
        <w:t>to staff and volunteers and</w:t>
      </w:r>
      <w:r>
        <w:rPr>
          <w:rFonts w:asciiTheme="majorHAnsi" w:hAnsiTheme="majorHAnsi" w:cs="Arial"/>
        </w:rPr>
        <w:t xml:space="preserve"> guiding</w:t>
      </w:r>
      <w:r w:rsidRPr="002B3597">
        <w:rPr>
          <w:rFonts w:asciiTheme="majorHAnsi" w:hAnsiTheme="majorHAnsi" w:cs="Arial"/>
        </w:rPr>
        <w:t xml:space="preserve"> forward-looking </w:t>
      </w:r>
      <w:r>
        <w:rPr>
          <w:rFonts w:asciiTheme="majorHAnsi" w:hAnsiTheme="majorHAnsi" w:cs="Arial"/>
        </w:rPr>
        <w:t>initiatives to reimagine and ensure the long-term sustainability of PFC’s mission into the future.</w:t>
      </w:r>
    </w:p>
    <w:p w14:paraId="428E02C8" w14:textId="77777777" w:rsidR="0044705D" w:rsidRDefault="0044705D" w:rsidP="004470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5D0D8E38" w14:textId="77777777" w:rsidR="0044705D" w:rsidRDefault="0044705D" w:rsidP="004470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The Executive Director will play a primary and highly visible role in identifying and developing funding opportunities and promoting collaborative partnerships and connections with a broad range of community non-profits, healthcare providers, private foundations, public charities, faith-based groups, educational institutions, government agencies, and other organizations concerned with access to healthcare services for uninsured members of the community.</w:t>
      </w:r>
    </w:p>
    <w:p w14:paraId="6C15D2D5" w14:textId="77777777" w:rsidR="0044705D" w:rsidRDefault="0044705D" w:rsidP="004470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14:paraId="1C462314" w14:textId="77777777" w:rsidR="0044705D" w:rsidRDefault="0044705D" w:rsidP="0044705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4579AC">
        <w:rPr>
          <w:rFonts w:asciiTheme="majorHAnsi" w:hAnsiTheme="majorHAnsi" w:cs="Arial"/>
        </w:rPr>
        <w:t xml:space="preserve">Working in collaboration with the </w:t>
      </w:r>
      <w:r>
        <w:rPr>
          <w:rFonts w:asciiTheme="majorHAnsi" w:hAnsiTheme="majorHAnsi" w:cs="Arial"/>
        </w:rPr>
        <w:t>b</w:t>
      </w:r>
      <w:r w:rsidRPr="004579AC">
        <w:rPr>
          <w:rFonts w:asciiTheme="majorHAnsi" w:hAnsiTheme="majorHAnsi" w:cs="Arial"/>
        </w:rPr>
        <w:t>oard, staff, volunteers and partners, this role sets the vision, builds consensus</w:t>
      </w:r>
      <w:r>
        <w:rPr>
          <w:rFonts w:asciiTheme="majorHAnsi" w:hAnsiTheme="majorHAnsi" w:cs="Arial"/>
        </w:rPr>
        <w:t>,</w:t>
      </w:r>
      <w:r w:rsidRPr="004579AC">
        <w:rPr>
          <w:rFonts w:asciiTheme="majorHAnsi" w:hAnsiTheme="majorHAnsi" w:cs="Arial"/>
        </w:rPr>
        <w:t xml:space="preserve"> and fosters a culture of shared teamwork toward common objectives.</w:t>
      </w:r>
      <w:r>
        <w:rPr>
          <w:rFonts w:asciiTheme="majorHAnsi" w:hAnsiTheme="majorHAnsi" w:cs="Arial"/>
        </w:rPr>
        <w:t xml:space="preserve">  The new leader will bring a resourceful, entrepreneurial mindset to help the organization meet unanticipated challenges, adapt to changes in the healthcare industry, and pivot toward opportunities that align with strategic goals.    </w:t>
      </w:r>
    </w:p>
    <w:p w14:paraId="6EF184B4" w14:textId="77777777" w:rsidR="003C0FF1" w:rsidRDefault="003C0FF1"/>
    <w:p w14:paraId="3763567F" w14:textId="77777777" w:rsidR="00A719BA" w:rsidRDefault="00A719BA" w:rsidP="00A719BA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="Arial"/>
          <w:b/>
          <w:bCs/>
          <w:iCs/>
          <w:color w:val="000000"/>
          <w:sz w:val="22"/>
          <w:szCs w:val="22"/>
        </w:rPr>
      </w:pPr>
    </w:p>
    <w:p w14:paraId="5EC74EB8" w14:textId="7D3D6547" w:rsidR="00A719BA" w:rsidRPr="009B197E" w:rsidRDefault="00A719BA" w:rsidP="00A719BA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="Arial"/>
          <w:bCs/>
          <w:iCs/>
          <w:color w:val="FF0000"/>
          <w:sz w:val="22"/>
          <w:szCs w:val="22"/>
        </w:rPr>
      </w:pPr>
      <w:r>
        <w:rPr>
          <w:rFonts w:asciiTheme="majorHAnsi" w:hAnsiTheme="majorHAnsi" w:cs="Arial"/>
          <w:b/>
          <w:bCs/>
          <w:iCs/>
          <w:color w:val="000000"/>
          <w:sz w:val="22"/>
          <w:szCs w:val="22"/>
        </w:rPr>
        <w:lastRenderedPageBreak/>
        <w:t xml:space="preserve">STRATEGIC LEADERSHIP </w:t>
      </w:r>
    </w:p>
    <w:p w14:paraId="1F23E0E2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EF5E08">
        <w:rPr>
          <w:rFonts w:asciiTheme="majorHAnsi" w:hAnsiTheme="majorHAnsi" w:cs="Arial"/>
          <w:sz w:val="22"/>
          <w:szCs w:val="22"/>
        </w:rPr>
        <w:t xml:space="preserve">Serves as the “CEO” to provide inspirational leadership and direction to all staff </w:t>
      </w:r>
      <w:r>
        <w:rPr>
          <w:rFonts w:asciiTheme="majorHAnsi" w:hAnsiTheme="majorHAnsi" w:cs="Arial"/>
          <w:sz w:val="22"/>
          <w:szCs w:val="22"/>
        </w:rPr>
        <w:t>that</w:t>
      </w:r>
      <w:r w:rsidRPr="00EF5E08">
        <w:rPr>
          <w:rFonts w:asciiTheme="majorHAnsi" w:hAnsiTheme="majorHAnsi" w:cs="Arial"/>
          <w:sz w:val="22"/>
          <w:szCs w:val="22"/>
        </w:rPr>
        <w:t xml:space="preserve"> ensure</w:t>
      </w:r>
      <w:r>
        <w:rPr>
          <w:rFonts w:asciiTheme="majorHAnsi" w:hAnsiTheme="majorHAnsi" w:cs="Arial"/>
          <w:sz w:val="22"/>
          <w:szCs w:val="22"/>
        </w:rPr>
        <w:t>s</w:t>
      </w:r>
      <w:r w:rsidRPr="00EF5E08">
        <w:rPr>
          <w:rFonts w:asciiTheme="majorHAnsi" w:hAnsiTheme="majorHAnsi" w:cs="Arial"/>
          <w:sz w:val="22"/>
          <w:szCs w:val="22"/>
        </w:rPr>
        <w:t xml:space="preserve"> the continu</w:t>
      </w:r>
      <w:r>
        <w:rPr>
          <w:rFonts w:asciiTheme="majorHAnsi" w:hAnsiTheme="majorHAnsi" w:cs="Arial"/>
          <w:sz w:val="22"/>
          <w:szCs w:val="22"/>
        </w:rPr>
        <w:t>ous progress towards its strategic goals</w:t>
      </w:r>
      <w:r w:rsidRPr="00EF5E08">
        <w:rPr>
          <w:rFonts w:asciiTheme="majorHAnsi" w:hAnsiTheme="majorHAnsi" w:cs="Arial"/>
          <w:sz w:val="22"/>
          <w:szCs w:val="22"/>
        </w:rPr>
        <w:t xml:space="preserve"> development and management of a professional, efficient</w:t>
      </w:r>
      <w:r>
        <w:rPr>
          <w:rFonts w:asciiTheme="majorHAnsi" w:hAnsiTheme="majorHAnsi" w:cs="Arial"/>
          <w:sz w:val="22"/>
          <w:szCs w:val="22"/>
        </w:rPr>
        <w:t>, compassionate, and quality-focused</w:t>
      </w:r>
      <w:r w:rsidRPr="00EF5E08">
        <w:rPr>
          <w:rFonts w:asciiTheme="majorHAnsi" w:hAnsiTheme="majorHAnsi" w:cs="Arial"/>
          <w:sz w:val="22"/>
          <w:szCs w:val="22"/>
        </w:rPr>
        <w:t xml:space="preserve"> organization.</w:t>
      </w:r>
    </w:p>
    <w:p w14:paraId="3E76F121" w14:textId="77777777" w:rsidR="00A719BA" w:rsidRPr="00495AF8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Ensures that there is a multi-year strategic plan in place, approved by the board and reviewed semi-annually.</w:t>
      </w:r>
    </w:p>
    <w:p w14:paraId="740D4D36" w14:textId="77777777" w:rsidR="00A719BA" w:rsidRPr="00EF5E08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Establishes effective decision-making processes that will enable PFC to achieve long- and short-term goals and objectives.</w:t>
      </w:r>
    </w:p>
    <w:p w14:paraId="3D5802BC" w14:textId="77777777" w:rsidR="00A719BA" w:rsidRPr="00495AF8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Facilitates implementation of the strategic plan and takes action to achieve goals and objectives and measure outcomes</w:t>
      </w:r>
      <w:r w:rsidRPr="00495AF8">
        <w:rPr>
          <w:rFonts w:asciiTheme="majorHAnsi" w:hAnsiTheme="majorHAnsi" w:cs="Arial"/>
          <w:sz w:val="22"/>
          <w:szCs w:val="22"/>
        </w:rPr>
        <w:t xml:space="preserve">. </w:t>
      </w:r>
    </w:p>
    <w:p w14:paraId="746DB259" w14:textId="77777777" w:rsidR="00A719BA" w:rsidRPr="00864884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864884">
        <w:rPr>
          <w:rFonts w:asciiTheme="majorHAnsi" w:hAnsiTheme="majorHAnsi" w:cs="Arial"/>
          <w:sz w:val="22"/>
          <w:szCs w:val="22"/>
        </w:rPr>
        <w:t xml:space="preserve">Oversees hiring </w:t>
      </w:r>
      <w:r>
        <w:rPr>
          <w:rFonts w:asciiTheme="majorHAnsi" w:hAnsiTheme="majorHAnsi" w:cs="Arial"/>
          <w:sz w:val="22"/>
          <w:szCs w:val="22"/>
        </w:rPr>
        <w:t xml:space="preserve">and </w:t>
      </w:r>
      <w:r w:rsidRPr="00864884">
        <w:rPr>
          <w:rFonts w:asciiTheme="majorHAnsi" w:hAnsiTheme="majorHAnsi" w:cs="Arial"/>
          <w:sz w:val="22"/>
          <w:szCs w:val="22"/>
        </w:rPr>
        <w:t xml:space="preserve">supervises staff.  Evaluates staffing needs to align with workflow demands and changes in </w:t>
      </w:r>
      <w:r>
        <w:rPr>
          <w:rFonts w:asciiTheme="majorHAnsi" w:hAnsiTheme="majorHAnsi" w:cs="Arial"/>
          <w:sz w:val="22"/>
          <w:szCs w:val="22"/>
        </w:rPr>
        <w:t xml:space="preserve">the </w:t>
      </w:r>
      <w:r w:rsidRPr="00864884">
        <w:rPr>
          <w:rFonts w:asciiTheme="majorHAnsi" w:hAnsiTheme="majorHAnsi" w:cs="Arial"/>
          <w:sz w:val="22"/>
          <w:szCs w:val="22"/>
        </w:rPr>
        <w:t>operating model.</w:t>
      </w:r>
    </w:p>
    <w:p w14:paraId="7FA31478" w14:textId="77777777" w:rsidR="00C17DF6" w:rsidRDefault="00C17DF6" w:rsidP="00A719BA">
      <w:pPr>
        <w:spacing w:after="100" w:afterAutospacing="1" w:line="240" w:lineRule="auto"/>
        <w:rPr>
          <w:rFonts w:asciiTheme="majorHAnsi" w:hAnsiTheme="majorHAnsi" w:cs="Arial"/>
          <w:b/>
          <w:bCs/>
          <w:iCs/>
          <w:color w:val="000000"/>
        </w:rPr>
      </w:pPr>
    </w:p>
    <w:p w14:paraId="0D5B23A0" w14:textId="356505FA" w:rsidR="00A719BA" w:rsidRPr="00470A26" w:rsidRDefault="00A719BA" w:rsidP="00A719BA">
      <w:pPr>
        <w:spacing w:after="100" w:afterAutospacing="1" w:line="240" w:lineRule="auto"/>
        <w:rPr>
          <w:rFonts w:ascii="Palatino" w:eastAsia="Times New Roman" w:hAnsi="Palatino"/>
          <w:color w:val="000000" w:themeColor="text1"/>
        </w:rPr>
      </w:pPr>
      <w:r w:rsidRPr="005033A8">
        <w:rPr>
          <w:rFonts w:asciiTheme="majorHAnsi" w:hAnsiTheme="majorHAnsi" w:cs="Arial"/>
          <w:b/>
          <w:bCs/>
          <w:iCs/>
          <w:color w:val="000000"/>
        </w:rPr>
        <w:t xml:space="preserve">OPERATIONS </w:t>
      </w:r>
    </w:p>
    <w:p w14:paraId="7C726EB6" w14:textId="77777777" w:rsidR="00A719BA" w:rsidRPr="001E4610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3D2839">
        <w:rPr>
          <w:rFonts w:asciiTheme="majorHAnsi" w:hAnsiTheme="majorHAnsi"/>
          <w:color w:val="000000" w:themeColor="text1"/>
          <w:sz w:val="22"/>
          <w:szCs w:val="22"/>
        </w:rPr>
        <w:t>Ensures organizational structure and individual job descriptions are optimal to meet strategic goals.</w:t>
      </w:r>
    </w:p>
    <w:p w14:paraId="4D0E4828" w14:textId="77777777" w:rsidR="00A719BA" w:rsidRPr="00E33983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E33983">
        <w:rPr>
          <w:rFonts w:asciiTheme="majorHAnsi" w:hAnsiTheme="majorHAnsi" w:cs="Arial"/>
          <w:sz w:val="22"/>
          <w:szCs w:val="22"/>
        </w:rPr>
        <w:t>Provides leadership and coaching to develop and retain a high-performance team.</w:t>
      </w:r>
    </w:p>
    <w:p w14:paraId="37F3131A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EF2AB3">
        <w:rPr>
          <w:rFonts w:asciiTheme="majorHAnsi" w:hAnsiTheme="majorHAnsi" w:cs="Arial"/>
          <w:sz w:val="22"/>
          <w:szCs w:val="22"/>
        </w:rPr>
        <w:t xml:space="preserve">Works cooperatively with the Medical Director, Associate Medical Director and other key staff and volunteers to ensure efficient day-to-day operations and </w:t>
      </w:r>
      <w:r>
        <w:rPr>
          <w:rFonts w:asciiTheme="majorHAnsi" w:hAnsiTheme="majorHAnsi" w:cs="Arial"/>
          <w:sz w:val="22"/>
          <w:szCs w:val="22"/>
        </w:rPr>
        <w:t xml:space="preserve">continuing </w:t>
      </w:r>
      <w:r w:rsidRPr="00EF2AB3">
        <w:rPr>
          <w:rFonts w:asciiTheme="majorHAnsi" w:hAnsiTheme="majorHAnsi" w:cs="Arial"/>
          <w:sz w:val="22"/>
          <w:szCs w:val="22"/>
        </w:rPr>
        <w:t xml:space="preserve">delivery of a high level of patient care.  </w:t>
      </w:r>
    </w:p>
    <w:p w14:paraId="0330ADDB" w14:textId="77777777" w:rsidR="00A719BA" w:rsidRPr="00EF2AB3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Identifies opportunities to improve operational efficiency and adapt to changing requirements; Plans and implements changes in workflow processes and policies and procedures in collaboration with the PFC team.</w:t>
      </w:r>
    </w:p>
    <w:p w14:paraId="7D8A6320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Supervises hiring, provides annual and ongoing performance feedback that rewards outstanding performance, and holds staff accountable when expectations are not met.</w:t>
      </w:r>
    </w:p>
    <w:p w14:paraId="4109C826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Ensures that there is effective orientation for new employees and an ongoing training program that includes assessment of staff needs.</w:t>
      </w:r>
    </w:p>
    <w:p w14:paraId="2F503E96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Implements succession planning for key positions.  Identifies individuals with potential for advancement and provides training plans to ensure continuation of service.</w:t>
      </w:r>
    </w:p>
    <w:p w14:paraId="347DBFBC" w14:textId="77777777" w:rsidR="00A719BA" w:rsidRPr="005033A8" w:rsidRDefault="00A719BA" w:rsidP="00A719BA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="Arial"/>
          <w:b/>
          <w:bCs/>
          <w:iCs/>
          <w:color w:val="000000"/>
          <w:sz w:val="22"/>
          <w:szCs w:val="22"/>
        </w:rPr>
      </w:pPr>
      <w:r>
        <w:rPr>
          <w:rFonts w:asciiTheme="majorHAnsi" w:hAnsiTheme="majorHAnsi" w:cs="Arial"/>
          <w:b/>
          <w:bCs/>
          <w:iCs/>
          <w:color w:val="000000"/>
          <w:sz w:val="22"/>
          <w:szCs w:val="22"/>
        </w:rPr>
        <w:t>BOARD OF DIRECTORS RELATIONSHIP</w:t>
      </w:r>
    </w:p>
    <w:p w14:paraId="57314E76" w14:textId="77777777" w:rsidR="00A719BA" w:rsidRP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A719BA">
        <w:rPr>
          <w:rFonts w:asciiTheme="majorHAnsi" w:eastAsia="Cambria" w:hAnsiTheme="majorHAnsi" w:cs="Cambria"/>
          <w:sz w:val="22"/>
          <w:szCs w:val="22"/>
        </w:rPr>
        <w:t>Collaborates with the Board of Directors to support planning, operations, and fulfillment of PFC’s mission; Develops annual goals and objectives for the board and its committees.</w:t>
      </w:r>
    </w:p>
    <w:p w14:paraId="199BE36E" w14:textId="77777777" w:rsidR="00A719BA" w:rsidRPr="00532F7B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532F7B">
        <w:rPr>
          <w:rFonts w:asciiTheme="majorHAnsi" w:hAnsiTheme="majorHAnsi" w:cs="Arial"/>
          <w:sz w:val="22"/>
          <w:szCs w:val="22"/>
        </w:rPr>
        <w:t xml:space="preserve">Seeks out and builds </w:t>
      </w:r>
      <w:r>
        <w:rPr>
          <w:rFonts w:asciiTheme="majorHAnsi" w:hAnsiTheme="majorHAnsi" w:cs="Arial"/>
          <w:sz w:val="22"/>
          <w:szCs w:val="22"/>
        </w:rPr>
        <w:t>b</w:t>
      </w:r>
      <w:r w:rsidRPr="00532F7B">
        <w:rPr>
          <w:rFonts w:asciiTheme="majorHAnsi" w:hAnsiTheme="majorHAnsi" w:cs="Arial"/>
          <w:sz w:val="22"/>
          <w:szCs w:val="22"/>
        </w:rPr>
        <w:t>oard involvement on strategic decisions and direction.</w:t>
      </w:r>
    </w:p>
    <w:p w14:paraId="0C70AF48" w14:textId="77777777" w:rsidR="00A719BA" w:rsidRPr="00047B64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532F7B">
        <w:rPr>
          <w:rFonts w:asciiTheme="majorHAnsi" w:hAnsiTheme="majorHAnsi" w:cs="Arial"/>
          <w:sz w:val="22"/>
          <w:szCs w:val="22"/>
        </w:rPr>
        <w:lastRenderedPageBreak/>
        <w:t xml:space="preserve">Works with the Board </w:t>
      </w:r>
      <w:r>
        <w:rPr>
          <w:rFonts w:asciiTheme="majorHAnsi" w:hAnsiTheme="majorHAnsi" w:cs="Arial"/>
          <w:sz w:val="22"/>
          <w:szCs w:val="22"/>
        </w:rPr>
        <w:t xml:space="preserve">Chair </w:t>
      </w:r>
      <w:r w:rsidRPr="00532F7B">
        <w:rPr>
          <w:rFonts w:asciiTheme="majorHAnsi" w:hAnsiTheme="majorHAnsi" w:cs="Arial"/>
          <w:sz w:val="22"/>
          <w:szCs w:val="22"/>
        </w:rPr>
        <w:t>to develop agendas and distribute materials for board meetings</w:t>
      </w:r>
      <w:r>
        <w:rPr>
          <w:rFonts w:asciiTheme="majorHAnsi" w:hAnsiTheme="majorHAnsi" w:cs="Arial"/>
          <w:sz w:val="22"/>
          <w:szCs w:val="22"/>
        </w:rPr>
        <w:t xml:space="preserve"> and o</w:t>
      </w:r>
      <w:r w:rsidRPr="00532F7B">
        <w:rPr>
          <w:rFonts w:asciiTheme="majorHAnsi" w:hAnsiTheme="majorHAnsi" w:cs="Arial"/>
          <w:sz w:val="22"/>
          <w:szCs w:val="22"/>
        </w:rPr>
        <w:t xml:space="preserve">versees administration and tracking of all recommended </w:t>
      </w:r>
      <w:r>
        <w:rPr>
          <w:rFonts w:asciiTheme="majorHAnsi" w:hAnsiTheme="majorHAnsi" w:cs="Arial"/>
          <w:sz w:val="22"/>
          <w:szCs w:val="22"/>
        </w:rPr>
        <w:t>b</w:t>
      </w:r>
      <w:r w:rsidRPr="00532F7B">
        <w:rPr>
          <w:rFonts w:asciiTheme="majorHAnsi" w:hAnsiTheme="majorHAnsi" w:cs="Arial"/>
          <w:sz w:val="22"/>
          <w:szCs w:val="22"/>
        </w:rPr>
        <w:t>oard actions.</w:t>
      </w:r>
    </w:p>
    <w:p w14:paraId="5A011919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Ensures actions of the board are implemented, and the results of the actions are reported to board members in timely and concise reports.</w:t>
      </w:r>
    </w:p>
    <w:p w14:paraId="772CB9E8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Serves as ex-officio of each committee.</w:t>
      </w:r>
    </w:p>
    <w:p w14:paraId="09E4F3B8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Assists in the identification and orientation of new board members.</w:t>
      </w:r>
    </w:p>
    <w:p w14:paraId="2F6685D4" w14:textId="77777777" w:rsidR="00A719BA" w:rsidRDefault="00A719BA" w:rsidP="00A719BA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="Arial"/>
          <w:b/>
          <w:bCs/>
          <w:iCs/>
          <w:color w:val="000000"/>
          <w:sz w:val="22"/>
          <w:szCs w:val="22"/>
        </w:rPr>
      </w:pPr>
      <w:r>
        <w:rPr>
          <w:rFonts w:asciiTheme="majorHAnsi" w:hAnsiTheme="majorHAnsi" w:cs="Arial"/>
          <w:b/>
          <w:bCs/>
          <w:iCs/>
          <w:color w:val="000000"/>
          <w:sz w:val="22"/>
          <w:szCs w:val="22"/>
        </w:rPr>
        <w:t>FUNDRAISING &amp; DEVELOPMENT</w:t>
      </w:r>
    </w:p>
    <w:p w14:paraId="0B28E166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Guides revenue-generating activities to provide adequate reliable income to support PFC’s mission.</w:t>
      </w:r>
    </w:p>
    <w:p w14:paraId="3A5BAF31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CE08A0">
        <w:rPr>
          <w:rFonts w:asciiTheme="majorHAnsi" w:hAnsiTheme="majorHAnsi" w:cs="Arial"/>
          <w:sz w:val="22"/>
          <w:szCs w:val="22"/>
        </w:rPr>
        <w:t>Collaborate</w:t>
      </w:r>
      <w:r>
        <w:rPr>
          <w:rFonts w:asciiTheme="majorHAnsi" w:hAnsiTheme="majorHAnsi" w:cs="Arial"/>
          <w:sz w:val="22"/>
          <w:szCs w:val="22"/>
        </w:rPr>
        <w:t>s</w:t>
      </w:r>
      <w:r w:rsidRPr="00CE08A0">
        <w:rPr>
          <w:rFonts w:asciiTheme="majorHAnsi" w:hAnsiTheme="majorHAnsi" w:cs="Arial"/>
          <w:sz w:val="22"/>
          <w:szCs w:val="22"/>
        </w:rPr>
        <w:t xml:space="preserve"> with the </w:t>
      </w:r>
      <w:r>
        <w:rPr>
          <w:rFonts w:asciiTheme="majorHAnsi" w:hAnsiTheme="majorHAnsi" w:cs="Arial"/>
          <w:sz w:val="22"/>
          <w:szCs w:val="22"/>
        </w:rPr>
        <w:t>Advancement</w:t>
      </w:r>
      <w:r w:rsidRPr="00CE08A0">
        <w:rPr>
          <w:rFonts w:asciiTheme="majorHAnsi" w:hAnsiTheme="majorHAnsi" w:cs="Arial"/>
          <w:sz w:val="22"/>
          <w:szCs w:val="22"/>
        </w:rPr>
        <w:t xml:space="preserve"> Director to create and implement an annual fundraising plan.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6A5CB9EC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Cultivates and strengthens</w:t>
      </w:r>
      <w:r w:rsidRPr="000675BE">
        <w:rPr>
          <w:rFonts w:asciiTheme="majorHAnsi" w:hAnsiTheme="majorHAnsi" w:cs="Arial"/>
          <w:sz w:val="22"/>
          <w:szCs w:val="22"/>
        </w:rPr>
        <w:t xml:space="preserve"> relationships with donors (individual, foundation, corporate and community) to garner new fundraising opportunities. </w:t>
      </w:r>
    </w:p>
    <w:p w14:paraId="02558BBF" w14:textId="77777777" w:rsidR="00A719BA" w:rsidRPr="00495AF8" w:rsidRDefault="00A719BA" w:rsidP="00A719BA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="Arial"/>
          <w:b/>
          <w:bCs/>
          <w:iCs/>
          <w:sz w:val="22"/>
          <w:szCs w:val="22"/>
        </w:rPr>
      </w:pPr>
      <w:r w:rsidRPr="00495AF8">
        <w:rPr>
          <w:rFonts w:asciiTheme="majorHAnsi" w:hAnsiTheme="majorHAnsi" w:cs="Arial"/>
          <w:b/>
          <w:bCs/>
          <w:iCs/>
          <w:sz w:val="22"/>
          <w:szCs w:val="22"/>
        </w:rPr>
        <w:t>FINANCIAL MANAGEMENT</w:t>
      </w:r>
    </w:p>
    <w:p w14:paraId="26DEDF47" w14:textId="77777777" w:rsidR="00A719BA" w:rsidRPr="000675BE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0675BE">
        <w:rPr>
          <w:rFonts w:asciiTheme="majorHAnsi" w:hAnsiTheme="majorHAnsi" w:cs="Arial"/>
          <w:sz w:val="22"/>
          <w:szCs w:val="22"/>
        </w:rPr>
        <w:t xml:space="preserve">Develops an annual budget for approval by the </w:t>
      </w:r>
      <w:r>
        <w:rPr>
          <w:rFonts w:asciiTheme="majorHAnsi" w:hAnsiTheme="majorHAnsi" w:cs="Arial"/>
          <w:sz w:val="22"/>
          <w:szCs w:val="22"/>
        </w:rPr>
        <w:t>b</w:t>
      </w:r>
      <w:r w:rsidRPr="000675BE">
        <w:rPr>
          <w:rFonts w:asciiTheme="majorHAnsi" w:hAnsiTheme="majorHAnsi" w:cs="Arial"/>
          <w:sz w:val="22"/>
          <w:szCs w:val="22"/>
        </w:rPr>
        <w:t>oard, including operational goals and objectives and performance measurements.</w:t>
      </w:r>
    </w:p>
    <w:p w14:paraId="4F2865CF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0675BE">
        <w:rPr>
          <w:rFonts w:asciiTheme="majorHAnsi" w:hAnsiTheme="majorHAnsi" w:cs="Arial"/>
          <w:sz w:val="22"/>
          <w:szCs w:val="22"/>
        </w:rPr>
        <w:t xml:space="preserve">Ensures that financial affairs are conducted in accordance </w:t>
      </w:r>
      <w:r w:rsidRPr="00495AF8">
        <w:rPr>
          <w:rFonts w:asciiTheme="majorHAnsi" w:hAnsiTheme="majorHAnsi" w:cs="Arial"/>
          <w:sz w:val="22"/>
          <w:szCs w:val="22"/>
        </w:rPr>
        <w:t xml:space="preserve">with policies and guidelines established by the </w:t>
      </w:r>
      <w:r>
        <w:rPr>
          <w:rFonts w:asciiTheme="majorHAnsi" w:hAnsiTheme="majorHAnsi" w:cs="Arial"/>
          <w:sz w:val="22"/>
          <w:szCs w:val="22"/>
        </w:rPr>
        <w:t>b</w:t>
      </w:r>
      <w:r w:rsidRPr="00495AF8">
        <w:rPr>
          <w:rFonts w:asciiTheme="majorHAnsi" w:hAnsiTheme="majorHAnsi" w:cs="Arial"/>
          <w:sz w:val="22"/>
          <w:szCs w:val="22"/>
        </w:rPr>
        <w:t>oard and generally accepted accounting principles.</w:t>
      </w:r>
    </w:p>
    <w:p w14:paraId="5BD69DD3" w14:textId="77777777" w:rsidR="00A719BA" w:rsidRPr="000675BE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0675BE">
        <w:rPr>
          <w:rFonts w:asciiTheme="majorHAnsi" w:hAnsiTheme="majorHAnsi" w:cs="Arial"/>
          <w:sz w:val="22"/>
          <w:szCs w:val="22"/>
        </w:rPr>
        <w:t xml:space="preserve">Closely monitors progress of </w:t>
      </w:r>
      <w:r>
        <w:rPr>
          <w:rFonts w:asciiTheme="majorHAnsi" w:hAnsiTheme="majorHAnsi" w:cs="Arial"/>
          <w:sz w:val="22"/>
          <w:szCs w:val="22"/>
        </w:rPr>
        <w:t xml:space="preserve">Phoenixville Free Clinic’s </w:t>
      </w:r>
      <w:r w:rsidRPr="000675BE">
        <w:rPr>
          <w:rFonts w:asciiTheme="majorHAnsi" w:hAnsiTheme="majorHAnsi" w:cs="Arial"/>
          <w:sz w:val="22"/>
          <w:szCs w:val="22"/>
        </w:rPr>
        <w:t xml:space="preserve">fundraising plan and reports to the </w:t>
      </w:r>
      <w:r>
        <w:rPr>
          <w:rFonts w:asciiTheme="majorHAnsi" w:hAnsiTheme="majorHAnsi" w:cs="Arial"/>
          <w:sz w:val="22"/>
          <w:szCs w:val="22"/>
        </w:rPr>
        <w:t>b</w:t>
      </w:r>
      <w:r w:rsidRPr="000675BE">
        <w:rPr>
          <w:rFonts w:asciiTheme="majorHAnsi" w:hAnsiTheme="majorHAnsi" w:cs="Arial"/>
          <w:sz w:val="22"/>
          <w:szCs w:val="22"/>
        </w:rPr>
        <w:t>oard; Adjusts expenses where needed to meet revenue projections.</w:t>
      </w:r>
    </w:p>
    <w:p w14:paraId="53718982" w14:textId="77777777" w:rsidR="00A719BA" w:rsidRPr="00EF5E08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EF5E08">
        <w:rPr>
          <w:rFonts w:asciiTheme="majorHAnsi" w:hAnsiTheme="majorHAnsi" w:cs="Arial"/>
          <w:sz w:val="22"/>
          <w:szCs w:val="22"/>
        </w:rPr>
        <w:t>Monitors annual audit and tax reporting processes to ensure timeliness and compliance.</w:t>
      </w:r>
    </w:p>
    <w:p w14:paraId="45B5229B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B76C98">
        <w:rPr>
          <w:rFonts w:asciiTheme="majorHAnsi" w:hAnsiTheme="majorHAnsi" w:cs="Arial"/>
          <w:sz w:val="22"/>
          <w:szCs w:val="22"/>
        </w:rPr>
        <w:t xml:space="preserve">Works with the Business Director to negotiate vendor and supplier contracts.  Monitors and evaluates </w:t>
      </w:r>
      <w:r>
        <w:rPr>
          <w:rFonts w:asciiTheme="majorHAnsi" w:hAnsiTheme="majorHAnsi" w:cs="Arial"/>
          <w:sz w:val="22"/>
          <w:szCs w:val="22"/>
        </w:rPr>
        <w:t>service agreements to optimize value and reduce or avoid expense.</w:t>
      </w:r>
    </w:p>
    <w:p w14:paraId="50FD811B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b/>
          <w:color w:val="000000"/>
          <w:sz w:val="22"/>
          <w:szCs w:val="22"/>
        </w:rPr>
      </w:pPr>
      <w:r w:rsidRPr="009238A0">
        <w:rPr>
          <w:rFonts w:asciiTheme="majorHAnsi" w:hAnsiTheme="majorHAnsi" w:cs="Arial"/>
          <w:sz w:val="22"/>
          <w:szCs w:val="22"/>
        </w:rPr>
        <w:t xml:space="preserve">Stewards </w:t>
      </w:r>
      <w:r>
        <w:rPr>
          <w:rFonts w:asciiTheme="majorHAnsi" w:hAnsiTheme="majorHAnsi" w:cs="Arial"/>
          <w:sz w:val="22"/>
          <w:szCs w:val="22"/>
        </w:rPr>
        <w:t xml:space="preserve">the organization’s </w:t>
      </w:r>
      <w:r w:rsidRPr="009238A0">
        <w:rPr>
          <w:rFonts w:asciiTheme="majorHAnsi" w:hAnsiTheme="majorHAnsi" w:cs="Arial"/>
          <w:sz w:val="22"/>
          <w:szCs w:val="22"/>
        </w:rPr>
        <w:t>resources carefully and adheres to budget.</w:t>
      </w:r>
    </w:p>
    <w:p w14:paraId="284EB8C2" w14:textId="77777777" w:rsidR="00A719BA" w:rsidRPr="003633D6" w:rsidRDefault="00A719BA" w:rsidP="00A719BA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="Arial"/>
          <w:b/>
          <w:color w:val="000000"/>
          <w:sz w:val="22"/>
          <w:szCs w:val="22"/>
        </w:rPr>
      </w:pPr>
      <w:r>
        <w:rPr>
          <w:rFonts w:asciiTheme="majorHAnsi" w:hAnsiTheme="majorHAnsi" w:cs="Arial"/>
          <w:b/>
          <w:color w:val="000000"/>
          <w:sz w:val="22"/>
          <w:szCs w:val="22"/>
        </w:rPr>
        <w:t>FACILITIES</w:t>
      </w:r>
    </w:p>
    <w:p w14:paraId="6F12BD0C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Oversees facilities to ensure optimal space usage to support the mission.</w:t>
      </w:r>
    </w:p>
    <w:p w14:paraId="3CEB55A5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Ensures that a routine maintenance program is operational. </w:t>
      </w:r>
    </w:p>
    <w:p w14:paraId="2B415E27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Responds to non-routine repairs and service needs in a cost-effective manner.</w:t>
      </w:r>
    </w:p>
    <w:p w14:paraId="05C5D563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Ensures that sound risk management and safety policies are in place.  </w:t>
      </w:r>
    </w:p>
    <w:p w14:paraId="1197FAEE" w14:textId="77777777" w:rsidR="00A719BA" w:rsidRPr="00E33983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Routinely assesses safety and security aspects of the facility.  Identifies areas for improvement and implements immediate changes for critical items.</w:t>
      </w:r>
    </w:p>
    <w:p w14:paraId="0E822646" w14:textId="77777777" w:rsidR="00A719BA" w:rsidRPr="005033A8" w:rsidRDefault="00A719BA" w:rsidP="00A719BA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="Arial"/>
          <w:b/>
          <w:bCs/>
          <w:iCs/>
          <w:color w:val="000000"/>
          <w:sz w:val="22"/>
          <w:szCs w:val="22"/>
        </w:rPr>
      </w:pPr>
      <w:r w:rsidRPr="005033A8">
        <w:rPr>
          <w:rFonts w:asciiTheme="majorHAnsi" w:hAnsiTheme="majorHAnsi" w:cs="Arial"/>
          <w:b/>
          <w:bCs/>
          <w:iCs/>
          <w:color w:val="000000"/>
          <w:sz w:val="22"/>
          <w:szCs w:val="22"/>
        </w:rPr>
        <w:lastRenderedPageBreak/>
        <w:t>REGULATORY COMPLIANCE</w:t>
      </w:r>
    </w:p>
    <w:p w14:paraId="32030C8B" w14:textId="77777777" w:rsidR="00A719BA" w:rsidRPr="005033A8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Ensures that Phoenixville Free Clinic maintains compliance with all state, federal, and local </w:t>
      </w:r>
      <w:proofErr w:type="gramStart"/>
      <w:r>
        <w:rPr>
          <w:rFonts w:asciiTheme="majorHAnsi" w:hAnsiTheme="majorHAnsi" w:cs="Arial"/>
          <w:color w:val="000000"/>
          <w:sz w:val="22"/>
          <w:szCs w:val="22"/>
        </w:rPr>
        <w:t>laws</w:t>
      </w:r>
      <w:proofErr w:type="gramEnd"/>
      <w:r>
        <w:rPr>
          <w:rFonts w:asciiTheme="majorHAnsi" w:hAnsiTheme="majorHAnsi" w:cs="Arial"/>
          <w:color w:val="000000"/>
          <w:sz w:val="22"/>
          <w:szCs w:val="22"/>
        </w:rPr>
        <w:t xml:space="preserve"> and regulations.</w:t>
      </w:r>
    </w:p>
    <w:p w14:paraId="3A05046B" w14:textId="77777777" w:rsidR="00A719BA" w:rsidRPr="00A730F8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A730F8">
        <w:rPr>
          <w:rFonts w:asciiTheme="majorHAnsi" w:hAnsiTheme="majorHAnsi" w:cs="Arial"/>
          <w:sz w:val="22"/>
          <w:szCs w:val="22"/>
        </w:rPr>
        <w:t>Manages documentation and surveys with regulatory agencies that include PA Department of Health and Human Services, Chester County Health Department, and Health Resources and Services Administration (HRSA).</w:t>
      </w:r>
    </w:p>
    <w:p w14:paraId="6D874121" w14:textId="77777777" w:rsidR="00A719BA" w:rsidRDefault="00A719BA" w:rsidP="00A719BA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COMMUNICATION &amp; </w:t>
      </w:r>
      <w:r w:rsidRPr="002F71E6">
        <w:rPr>
          <w:rFonts w:asciiTheme="majorHAnsi" w:hAnsiTheme="majorHAnsi"/>
          <w:b/>
          <w:sz w:val="22"/>
          <w:szCs w:val="22"/>
        </w:rPr>
        <w:t>KEY RELATIONSHIPS</w:t>
      </w:r>
    </w:p>
    <w:p w14:paraId="78DA7B08" w14:textId="77777777" w:rsidR="00A719BA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4A2AD5">
        <w:rPr>
          <w:rFonts w:asciiTheme="majorHAnsi" w:hAnsiTheme="majorHAnsi" w:cs="Arial"/>
          <w:sz w:val="22"/>
          <w:szCs w:val="22"/>
        </w:rPr>
        <w:t>Maintains frequent</w:t>
      </w:r>
      <w:r>
        <w:rPr>
          <w:rFonts w:asciiTheme="majorHAnsi" w:hAnsiTheme="majorHAnsi" w:cs="Arial"/>
          <w:sz w:val="22"/>
          <w:szCs w:val="22"/>
        </w:rPr>
        <w:t xml:space="preserve"> and</w:t>
      </w:r>
      <w:r w:rsidRPr="004A2AD5">
        <w:rPr>
          <w:rFonts w:asciiTheme="majorHAnsi" w:hAnsiTheme="majorHAnsi" w:cs="Arial"/>
          <w:sz w:val="22"/>
          <w:szCs w:val="22"/>
        </w:rPr>
        <w:t xml:space="preserve"> collaborative communication within </w:t>
      </w:r>
      <w:r>
        <w:rPr>
          <w:rFonts w:asciiTheme="majorHAnsi" w:hAnsiTheme="majorHAnsi" w:cs="Arial"/>
          <w:sz w:val="22"/>
          <w:szCs w:val="22"/>
        </w:rPr>
        <w:t>Phoenixville Free Clinic</w:t>
      </w:r>
      <w:r w:rsidRPr="004A2AD5">
        <w:rPr>
          <w:rFonts w:asciiTheme="majorHAnsi" w:hAnsiTheme="majorHAnsi" w:cs="Arial"/>
          <w:sz w:val="22"/>
          <w:szCs w:val="22"/>
        </w:rPr>
        <w:t xml:space="preserve"> and strong, positive links with the board and community at large.</w:t>
      </w:r>
    </w:p>
    <w:p w14:paraId="70AEDF69" w14:textId="77777777" w:rsidR="00A719BA" w:rsidRPr="00807FDF" w:rsidRDefault="00A719BA" w:rsidP="00A719BA">
      <w:pPr>
        <w:pStyle w:val="NormalWeb"/>
        <w:spacing w:before="0" w:beforeAutospacing="0" w:after="0" w:afterAutospacing="0"/>
        <w:rPr>
          <w:rFonts w:asciiTheme="majorHAnsi" w:hAnsiTheme="majorHAnsi"/>
          <w:color w:val="000000" w:themeColor="text1"/>
          <w:sz w:val="22"/>
          <w:szCs w:val="22"/>
        </w:rPr>
      </w:pPr>
    </w:p>
    <w:p w14:paraId="7FBDA292" w14:textId="77777777" w:rsidR="00A719BA" w:rsidRPr="00807FDF" w:rsidRDefault="00A719BA" w:rsidP="00A719BA">
      <w:pPr>
        <w:pStyle w:val="NormalWeb"/>
        <w:numPr>
          <w:ilvl w:val="0"/>
          <w:numId w:val="1"/>
        </w:numPr>
        <w:spacing w:before="0" w:beforeAutospacing="0"/>
        <w:rPr>
          <w:rFonts w:asciiTheme="majorHAnsi" w:hAnsiTheme="majorHAnsi"/>
          <w:color w:val="000000" w:themeColor="text1"/>
          <w:sz w:val="22"/>
          <w:szCs w:val="22"/>
        </w:rPr>
      </w:pPr>
      <w:r w:rsidRPr="00807FDF">
        <w:rPr>
          <w:rFonts w:asciiTheme="majorHAnsi" w:hAnsiTheme="majorHAnsi"/>
          <w:color w:val="000000" w:themeColor="text1"/>
          <w:sz w:val="22"/>
          <w:szCs w:val="22"/>
        </w:rPr>
        <w:t>Clearly define and communicate roles and responsibilities to staff and set goals and objectives that align with strategic planning.</w:t>
      </w:r>
    </w:p>
    <w:p w14:paraId="2912BCBE" w14:textId="77777777" w:rsidR="00A719BA" w:rsidRPr="004A2AD5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4A2AD5">
        <w:rPr>
          <w:rFonts w:asciiTheme="majorHAnsi" w:hAnsiTheme="majorHAnsi" w:cs="Arial"/>
          <w:sz w:val="22"/>
          <w:szCs w:val="22"/>
        </w:rPr>
        <w:t xml:space="preserve">Ensures that there is frequent formal and informal communication with all staff </w:t>
      </w:r>
      <w:proofErr w:type="gramStart"/>
      <w:r w:rsidRPr="004A2AD5">
        <w:rPr>
          <w:rFonts w:asciiTheme="majorHAnsi" w:hAnsiTheme="majorHAnsi" w:cs="Arial"/>
          <w:sz w:val="22"/>
          <w:szCs w:val="22"/>
        </w:rPr>
        <w:t>in order to</w:t>
      </w:r>
      <w:proofErr w:type="gramEnd"/>
      <w:r w:rsidRPr="004A2AD5">
        <w:rPr>
          <w:rFonts w:asciiTheme="majorHAnsi" w:hAnsiTheme="majorHAnsi" w:cs="Arial"/>
          <w:sz w:val="22"/>
          <w:szCs w:val="22"/>
        </w:rPr>
        <w:t xml:space="preserve"> provide timely information exchange on topics including: changes in policies and staff, facilities safety and security, strategic planning, and opportunities for feedback/suggestions for improvement.</w:t>
      </w:r>
    </w:p>
    <w:p w14:paraId="4EDF88AF" w14:textId="77777777" w:rsidR="00A719BA" w:rsidRPr="004A2AD5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4A2AD5">
        <w:rPr>
          <w:rFonts w:asciiTheme="majorHAnsi" w:hAnsiTheme="majorHAnsi" w:cs="Arial"/>
          <w:sz w:val="22"/>
          <w:szCs w:val="22"/>
        </w:rPr>
        <w:t xml:space="preserve">Serves as </w:t>
      </w:r>
      <w:r>
        <w:rPr>
          <w:rFonts w:asciiTheme="majorHAnsi" w:hAnsiTheme="majorHAnsi" w:cs="Arial"/>
          <w:sz w:val="22"/>
          <w:szCs w:val="22"/>
        </w:rPr>
        <w:t xml:space="preserve">a </w:t>
      </w:r>
      <w:r w:rsidRPr="004A2AD5">
        <w:rPr>
          <w:rFonts w:asciiTheme="majorHAnsi" w:hAnsiTheme="majorHAnsi" w:cs="Arial"/>
          <w:sz w:val="22"/>
          <w:szCs w:val="22"/>
        </w:rPr>
        <w:t xml:space="preserve">strong, positive ambassador for </w:t>
      </w:r>
      <w:r>
        <w:rPr>
          <w:rFonts w:asciiTheme="majorHAnsi" w:hAnsiTheme="majorHAnsi" w:cs="Arial"/>
          <w:sz w:val="22"/>
          <w:szCs w:val="22"/>
        </w:rPr>
        <w:t>Phoenixville Free Clinic</w:t>
      </w:r>
      <w:r w:rsidRPr="004A2AD5">
        <w:rPr>
          <w:rFonts w:asciiTheme="majorHAnsi" w:hAnsiTheme="majorHAnsi" w:cs="Arial"/>
          <w:sz w:val="22"/>
          <w:szCs w:val="22"/>
        </w:rPr>
        <w:t xml:space="preserve"> and ensure</w:t>
      </w:r>
      <w:r>
        <w:rPr>
          <w:rFonts w:asciiTheme="majorHAnsi" w:hAnsiTheme="majorHAnsi" w:cs="Arial"/>
          <w:sz w:val="22"/>
          <w:szCs w:val="22"/>
        </w:rPr>
        <w:t>s</w:t>
      </w:r>
      <w:r w:rsidRPr="004A2AD5">
        <w:rPr>
          <w:rFonts w:asciiTheme="majorHAnsi" w:hAnsiTheme="majorHAnsi" w:cs="Arial"/>
          <w:sz w:val="22"/>
          <w:szCs w:val="22"/>
        </w:rPr>
        <w:t xml:space="preserve"> effective communication with the community at large through print, electronic communications</w:t>
      </w:r>
      <w:r>
        <w:rPr>
          <w:rFonts w:asciiTheme="majorHAnsi" w:hAnsiTheme="majorHAnsi" w:cs="Arial"/>
          <w:sz w:val="22"/>
          <w:szCs w:val="22"/>
        </w:rPr>
        <w:t>,</w:t>
      </w:r>
      <w:r w:rsidRPr="004A2AD5">
        <w:rPr>
          <w:rFonts w:asciiTheme="majorHAnsi" w:hAnsiTheme="majorHAnsi" w:cs="Arial"/>
          <w:sz w:val="22"/>
          <w:szCs w:val="22"/>
        </w:rPr>
        <w:t xml:space="preserve"> and social media.</w:t>
      </w:r>
    </w:p>
    <w:p w14:paraId="708B7C3C" w14:textId="77777777" w:rsidR="00A719BA" w:rsidRPr="004A2AD5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4A2AD5">
        <w:rPr>
          <w:rFonts w:asciiTheme="majorHAnsi" w:hAnsiTheme="majorHAnsi" w:cs="Arial"/>
          <w:sz w:val="22"/>
          <w:szCs w:val="22"/>
        </w:rPr>
        <w:t xml:space="preserve">Works with </w:t>
      </w:r>
      <w:r>
        <w:rPr>
          <w:rFonts w:asciiTheme="majorHAnsi" w:hAnsiTheme="majorHAnsi" w:cs="Arial"/>
          <w:sz w:val="22"/>
          <w:szCs w:val="22"/>
        </w:rPr>
        <w:t>PFC</w:t>
      </w:r>
      <w:r w:rsidRPr="004A2AD5">
        <w:rPr>
          <w:rFonts w:asciiTheme="majorHAnsi" w:hAnsiTheme="majorHAnsi" w:cs="Arial"/>
          <w:sz w:val="22"/>
          <w:szCs w:val="22"/>
        </w:rPr>
        <w:t xml:space="preserve"> Board of Directors and Board </w:t>
      </w:r>
      <w:r>
        <w:rPr>
          <w:rFonts w:asciiTheme="majorHAnsi" w:hAnsiTheme="majorHAnsi" w:cs="Arial"/>
          <w:sz w:val="22"/>
          <w:szCs w:val="22"/>
        </w:rPr>
        <w:t>Chair</w:t>
      </w:r>
      <w:r w:rsidRPr="004A2AD5">
        <w:rPr>
          <w:rFonts w:asciiTheme="majorHAnsi" w:hAnsiTheme="majorHAnsi" w:cs="Arial"/>
          <w:sz w:val="22"/>
          <w:szCs w:val="22"/>
        </w:rPr>
        <w:t xml:space="preserve"> to identify, establish and maintain collaborative relationships with professional organizations, community groups, government agencies, local hospitals</w:t>
      </w:r>
      <w:r>
        <w:rPr>
          <w:rFonts w:asciiTheme="majorHAnsi" w:hAnsiTheme="majorHAnsi" w:cs="Arial"/>
          <w:sz w:val="22"/>
          <w:szCs w:val="22"/>
        </w:rPr>
        <w:t>,</w:t>
      </w:r>
      <w:r w:rsidRPr="004A2AD5">
        <w:rPr>
          <w:rFonts w:asciiTheme="majorHAnsi" w:hAnsiTheme="majorHAnsi" w:cs="Arial"/>
          <w:sz w:val="22"/>
          <w:szCs w:val="22"/>
        </w:rPr>
        <w:t xml:space="preserve"> and other non-profit organizations as they relate to aspects of the mission.</w:t>
      </w:r>
    </w:p>
    <w:p w14:paraId="322A01C2" w14:textId="77777777" w:rsidR="00A719BA" w:rsidRPr="004A2AD5" w:rsidRDefault="00A719BA" w:rsidP="00A719BA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4A2AD5">
        <w:rPr>
          <w:rFonts w:asciiTheme="majorHAnsi" w:hAnsiTheme="majorHAnsi" w:cs="Arial"/>
          <w:sz w:val="22"/>
          <w:szCs w:val="22"/>
        </w:rPr>
        <w:t xml:space="preserve">Represents </w:t>
      </w:r>
      <w:r>
        <w:rPr>
          <w:rFonts w:asciiTheme="majorHAnsi" w:hAnsiTheme="majorHAnsi" w:cs="Arial"/>
          <w:sz w:val="22"/>
          <w:szCs w:val="22"/>
        </w:rPr>
        <w:t>Phoenixville Free</w:t>
      </w:r>
      <w:r w:rsidRPr="004A2AD5">
        <w:rPr>
          <w:rFonts w:asciiTheme="majorHAnsi" w:hAnsiTheme="majorHAnsi" w:cs="Arial"/>
          <w:sz w:val="22"/>
          <w:szCs w:val="22"/>
        </w:rPr>
        <w:t xml:space="preserve"> Clinic at legislative and non-profit organizational meetings as directed by the board. </w:t>
      </w:r>
    </w:p>
    <w:p w14:paraId="48FAF64A" w14:textId="77777777" w:rsidR="00A719BA" w:rsidRDefault="00A719BA"/>
    <w:p w14:paraId="6C779790" w14:textId="5C097084" w:rsidR="00F05694" w:rsidRDefault="00D41BA0" w:rsidP="00D41BA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Candidate Profile</w:t>
      </w:r>
    </w:p>
    <w:p w14:paraId="4C3EDBD0" w14:textId="77777777" w:rsidR="00D41BA0" w:rsidRDefault="00D41BA0" w:rsidP="00D41BA0">
      <w:pPr>
        <w:autoSpaceDE w:val="0"/>
        <w:autoSpaceDN w:val="0"/>
        <w:adjustRightInd w:val="0"/>
        <w:spacing w:after="0" w:line="240" w:lineRule="auto"/>
      </w:pPr>
    </w:p>
    <w:p w14:paraId="05F142C6" w14:textId="77777777" w:rsidR="00F05694" w:rsidRDefault="00F05694" w:rsidP="00F05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 w:rsidRPr="005033A8">
        <w:rPr>
          <w:rFonts w:asciiTheme="majorHAnsi" w:hAnsiTheme="majorHAnsi" w:cs="Arial"/>
          <w:bCs/>
        </w:rPr>
        <w:t xml:space="preserve">The ideal candidate will </w:t>
      </w:r>
      <w:r>
        <w:rPr>
          <w:rFonts w:asciiTheme="majorHAnsi" w:hAnsiTheme="majorHAnsi" w:cs="Arial"/>
          <w:bCs/>
        </w:rPr>
        <w:t>bring well-rounded, entrepreneurial leadership skills and experience from a related community-based, non-profit organization with the ability to inspire and connect people toward a shared purpose and mission.   The individual we are seeking will be a dynamic leader and advocate for helping those who need access to quality healthcare services through community partnerships, collaboration, and volunteer support.</w:t>
      </w:r>
    </w:p>
    <w:p w14:paraId="139B549D" w14:textId="77777777" w:rsidR="00F05694" w:rsidRDefault="00F05694" w:rsidP="00F05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</w:p>
    <w:p w14:paraId="4909C4BB" w14:textId="77777777" w:rsidR="00F05694" w:rsidRPr="00B648CD" w:rsidRDefault="00F05694" w:rsidP="00F05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color w:val="FF0000"/>
        </w:rPr>
      </w:pPr>
      <w:r w:rsidRPr="00D83F96">
        <w:rPr>
          <w:rFonts w:asciiTheme="majorHAnsi" w:hAnsiTheme="majorHAnsi" w:cs="Arial"/>
          <w:bCs/>
        </w:rPr>
        <w:t xml:space="preserve">The desired candidate will </w:t>
      </w:r>
      <w:r>
        <w:rPr>
          <w:rFonts w:asciiTheme="majorHAnsi" w:hAnsiTheme="majorHAnsi" w:cs="Arial"/>
          <w:bCs/>
        </w:rPr>
        <w:t xml:space="preserve">possess substantial fundraising experience with a history of successfully generating new revenue streams and improving financial results.  </w:t>
      </w:r>
      <w:r w:rsidRPr="00850D4E">
        <w:rPr>
          <w:rFonts w:asciiTheme="majorHAnsi" w:hAnsiTheme="majorHAnsi" w:cs="Arial"/>
          <w:bCs/>
        </w:rPr>
        <w:t>The ability to think and plan strategically</w:t>
      </w:r>
      <w:r>
        <w:rPr>
          <w:rFonts w:asciiTheme="majorHAnsi" w:hAnsiTheme="majorHAnsi" w:cs="Arial"/>
          <w:bCs/>
        </w:rPr>
        <w:t xml:space="preserve"> and creatively</w:t>
      </w:r>
      <w:r w:rsidRPr="00850D4E">
        <w:rPr>
          <w:rFonts w:asciiTheme="majorHAnsi" w:hAnsiTheme="majorHAnsi" w:cs="Arial"/>
          <w:bCs/>
        </w:rPr>
        <w:t xml:space="preserve">, while maintaining direct involvement in the management of multiple projects and day-to-day operations, is </w:t>
      </w:r>
      <w:r>
        <w:rPr>
          <w:rFonts w:asciiTheme="majorHAnsi" w:hAnsiTheme="majorHAnsi" w:cs="Arial"/>
          <w:bCs/>
        </w:rPr>
        <w:t>critical</w:t>
      </w:r>
      <w:r w:rsidRPr="00850D4E">
        <w:rPr>
          <w:rFonts w:asciiTheme="majorHAnsi" w:hAnsiTheme="majorHAnsi" w:cs="Arial"/>
          <w:bCs/>
        </w:rPr>
        <w:t xml:space="preserve"> in this role.</w:t>
      </w:r>
      <w:r w:rsidRPr="00B648CD">
        <w:rPr>
          <w:rFonts w:asciiTheme="majorHAnsi" w:hAnsiTheme="majorHAnsi" w:cs="Arial"/>
          <w:bCs/>
          <w:color w:val="FF0000"/>
        </w:rPr>
        <w:t xml:space="preserve">  </w:t>
      </w:r>
      <w:r w:rsidRPr="00A56824">
        <w:rPr>
          <w:rFonts w:asciiTheme="majorHAnsi" w:hAnsiTheme="majorHAnsi" w:cs="Arial"/>
          <w:bCs/>
        </w:rPr>
        <w:t xml:space="preserve">The successful candidate will have solid business and financial skills and demonstrate a commitment to building strong relationships with a wide network of organizations and community stakeholders.    </w:t>
      </w:r>
    </w:p>
    <w:p w14:paraId="16CD0E88" w14:textId="77777777" w:rsidR="00F05694" w:rsidRPr="005033A8" w:rsidRDefault="00F05694" w:rsidP="00F05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14:paraId="53B32DA7" w14:textId="77777777" w:rsidR="00F05694" w:rsidRDefault="00F05694" w:rsidP="00F05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</w:p>
    <w:p w14:paraId="1BEB4CFE" w14:textId="77777777" w:rsidR="00F05694" w:rsidRPr="00687317" w:rsidRDefault="00F05694" w:rsidP="00F056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</w:rPr>
      </w:pPr>
      <w:r w:rsidRPr="005033A8">
        <w:rPr>
          <w:rFonts w:asciiTheme="majorHAnsi" w:hAnsiTheme="majorHAnsi" w:cs="Arial"/>
          <w:b/>
          <w:bCs/>
        </w:rPr>
        <w:t>Qualifications</w:t>
      </w:r>
    </w:p>
    <w:p w14:paraId="2CF56046" w14:textId="77777777" w:rsidR="00F05694" w:rsidRPr="00687317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687317">
        <w:rPr>
          <w:rFonts w:asciiTheme="majorHAnsi" w:hAnsiTheme="majorHAnsi" w:cs="Arial"/>
          <w:color w:val="000000"/>
          <w:sz w:val="22"/>
          <w:szCs w:val="22"/>
        </w:rPr>
        <w:t xml:space="preserve">A </w:t>
      </w:r>
      <w:proofErr w:type="gramStart"/>
      <w:r w:rsidRPr="00687317">
        <w:rPr>
          <w:rFonts w:asciiTheme="majorHAnsi" w:hAnsiTheme="majorHAnsi" w:cs="Arial"/>
          <w:color w:val="000000"/>
          <w:sz w:val="22"/>
          <w:szCs w:val="22"/>
        </w:rPr>
        <w:t>Bachelor’s degree in Business Administration</w:t>
      </w:r>
      <w:proofErr w:type="gramEnd"/>
      <w:r>
        <w:rPr>
          <w:rFonts w:asciiTheme="majorHAnsi" w:hAnsiTheme="majorHAnsi" w:cs="Arial"/>
          <w:color w:val="000000"/>
          <w:sz w:val="22"/>
          <w:szCs w:val="22"/>
        </w:rPr>
        <w:t xml:space="preserve">, Social Work, </w:t>
      </w:r>
      <w:r w:rsidRPr="00687317">
        <w:rPr>
          <w:rFonts w:asciiTheme="majorHAnsi" w:hAnsiTheme="majorHAnsi" w:cs="Arial"/>
          <w:color w:val="000000"/>
          <w:sz w:val="22"/>
          <w:szCs w:val="22"/>
        </w:rPr>
        <w:t>Nursing, Public Health or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a</w:t>
      </w:r>
      <w:r w:rsidRPr="00687317">
        <w:rPr>
          <w:rFonts w:asciiTheme="majorHAnsi" w:hAnsiTheme="majorHAnsi" w:cs="Arial"/>
          <w:color w:val="000000"/>
          <w:sz w:val="22"/>
          <w:szCs w:val="22"/>
        </w:rPr>
        <w:t xml:space="preserve"> related field is required.  A </w:t>
      </w:r>
      <w:proofErr w:type="gramStart"/>
      <w:r w:rsidRPr="00687317">
        <w:rPr>
          <w:rFonts w:asciiTheme="majorHAnsi" w:hAnsiTheme="majorHAnsi" w:cs="Arial"/>
          <w:color w:val="000000"/>
          <w:sz w:val="22"/>
          <w:szCs w:val="22"/>
        </w:rPr>
        <w:t>Master’s</w:t>
      </w:r>
      <w:proofErr w:type="gramEnd"/>
      <w:r w:rsidRPr="00687317">
        <w:rPr>
          <w:rFonts w:asciiTheme="majorHAnsi" w:hAnsiTheme="majorHAnsi" w:cs="Arial"/>
          <w:color w:val="000000"/>
          <w:sz w:val="22"/>
          <w:szCs w:val="22"/>
        </w:rPr>
        <w:t xml:space="preserve"> degree i</w:t>
      </w:r>
      <w:r>
        <w:rPr>
          <w:rFonts w:asciiTheme="majorHAnsi" w:hAnsiTheme="majorHAnsi" w:cs="Arial"/>
          <w:color w:val="000000"/>
          <w:sz w:val="22"/>
          <w:szCs w:val="22"/>
        </w:rPr>
        <w:t>s desirable but not a requirement for consideration.</w:t>
      </w:r>
    </w:p>
    <w:p w14:paraId="5C7B3984" w14:textId="77777777" w:rsidR="00F05694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0E37B0">
        <w:rPr>
          <w:rFonts w:asciiTheme="majorHAnsi" w:hAnsiTheme="majorHAnsi" w:cs="Arial"/>
          <w:sz w:val="22"/>
          <w:szCs w:val="22"/>
        </w:rPr>
        <w:t>A professional background in no</w:t>
      </w:r>
      <w:r>
        <w:rPr>
          <w:rFonts w:asciiTheme="majorHAnsi" w:hAnsiTheme="majorHAnsi" w:cs="Arial"/>
          <w:sz w:val="22"/>
          <w:szCs w:val="22"/>
        </w:rPr>
        <w:t>n</w:t>
      </w:r>
      <w:r w:rsidRPr="000E37B0">
        <w:rPr>
          <w:rFonts w:asciiTheme="majorHAnsi" w:hAnsiTheme="majorHAnsi" w:cs="Arial"/>
          <w:sz w:val="22"/>
          <w:szCs w:val="22"/>
        </w:rPr>
        <w:t>-profit organization</w:t>
      </w:r>
      <w:r>
        <w:rPr>
          <w:rFonts w:asciiTheme="majorHAnsi" w:hAnsiTheme="majorHAnsi" w:cs="Arial"/>
          <w:sz w:val="22"/>
          <w:szCs w:val="22"/>
        </w:rPr>
        <w:t>s</w:t>
      </w:r>
      <w:r w:rsidRPr="000E37B0">
        <w:rPr>
          <w:rFonts w:asciiTheme="majorHAnsi" w:hAnsiTheme="majorHAnsi" w:cs="Arial"/>
          <w:sz w:val="22"/>
          <w:szCs w:val="22"/>
        </w:rPr>
        <w:t xml:space="preserve"> with a minimum of five (5) years of supervisory/management experience progressing to a leadership role</w:t>
      </w:r>
      <w:r>
        <w:rPr>
          <w:rFonts w:asciiTheme="majorHAnsi" w:hAnsiTheme="majorHAnsi" w:cs="Arial"/>
          <w:sz w:val="22"/>
          <w:szCs w:val="22"/>
        </w:rPr>
        <w:t xml:space="preserve"> is required</w:t>
      </w:r>
      <w:r w:rsidRPr="000E37B0">
        <w:rPr>
          <w:rFonts w:asciiTheme="majorHAnsi" w:hAnsiTheme="majorHAnsi" w:cs="Arial"/>
          <w:sz w:val="22"/>
          <w:szCs w:val="22"/>
        </w:rPr>
        <w:t>.</w:t>
      </w:r>
    </w:p>
    <w:p w14:paraId="7E5A5FDB" w14:textId="77777777" w:rsidR="00F05694" w:rsidRPr="00E32A5A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 background in public health and understanding of primary care access and healthcare trends </w:t>
      </w:r>
      <w:r w:rsidRPr="00E32A5A">
        <w:rPr>
          <w:rFonts w:asciiTheme="majorHAnsi" w:hAnsiTheme="majorHAnsi" w:cs="Arial"/>
          <w:sz w:val="22"/>
          <w:szCs w:val="22"/>
        </w:rPr>
        <w:t>are desirable.</w:t>
      </w:r>
    </w:p>
    <w:p w14:paraId="6C1C4BC4" w14:textId="77777777" w:rsidR="00F05694" w:rsidRPr="00687317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Demonstrated experience planning and implementing successful fundraising and development initiatives. </w:t>
      </w:r>
    </w:p>
    <w:p w14:paraId="14939E1C" w14:textId="77777777" w:rsidR="00F05694" w:rsidRPr="00687317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687317">
        <w:rPr>
          <w:rFonts w:asciiTheme="majorHAnsi" w:hAnsiTheme="majorHAnsi" w:cs="Arial"/>
          <w:color w:val="000000"/>
          <w:sz w:val="22"/>
          <w:szCs w:val="22"/>
        </w:rPr>
        <w:t xml:space="preserve">Leadership approach and philosophy that respects people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with </w:t>
      </w:r>
      <w:r w:rsidRPr="00687317">
        <w:rPr>
          <w:rFonts w:asciiTheme="majorHAnsi" w:hAnsiTheme="majorHAnsi" w:cs="Arial"/>
          <w:color w:val="000000"/>
          <w:sz w:val="22"/>
          <w:szCs w:val="22"/>
        </w:rPr>
        <w:t>diverse backgrounds, and values shared ownership, transparency</w:t>
      </w:r>
      <w:r>
        <w:rPr>
          <w:rFonts w:asciiTheme="majorHAnsi" w:hAnsiTheme="majorHAnsi" w:cs="Arial"/>
          <w:color w:val="000000"/>
          <w:sz w:val="22"/>
          <w:szCs w:val="22"/>
        </w:rPr>
        <w:t>,</w:t>
      </w:r>
      <w:r w:rsidRPr="00687317">
        <w:rPr>
          <w:rFonts w:asciiTheme="majorHAnsi" w:hAnsiTheme="majorHAnsi" w:cs="Arial"/>
          <w:color w:val="000000"/>
          <w:sz w:val="22"/>
          <w:szCs w:val="22"/>
        </w:rPr>
        <w:t xml:space="preserve"> participation</w:t>
      </w:r>
      <w:r>
        <w:rPr>
          <w:rFonts w:asciiTheme="majorHAnsi" w:hAnsiTheme="majorHAnsi" w:cs="Arial"/>
          <w:color w:val="000000"/>
          <w:sz w:val="22"/>
          <w:szCs w:val="22"/>
        </w:rPr>
        <w:t>, and recognition</w:t>
      </w:r>
      <w:r w:rsidRPr="00687317">
        <w:rPr>
          <w:rFonts w:asciiTheme="majorHAnsi" w:hAnsiTheme="majorHAnsi" w:cs="Arial"/>
          <w:color w:val="000000"/>
          <w:sz w:val="22"/>
          <w:szCs w:val="22"/>
        </w:rPr>
        <w:t>.</w:t>
      </w:r>
    </w:p>
    <w:p w14:paraId="7E254E0B" w14:textId="77777777" w:rsidR="00F05694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Positive</w:t>
      </w:r>
      <w:r w:rsidRPr="00687317">
        <w:rPr>
          <w:rFonts w:asciiTheme="majorHAnsi" w:hAnsiTheme="majorHAnsi" w:cs="Arial"/>
          <w:color w:val="000000"/>
          <w:sz w:val="22"/>
          <w:szCs w:val="22"/>
        </w:rPr>
        <w:t xml:space="preserve"> and resourceful mind-set.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 </w:t>
      </w:r>
    </w:p>
    <w:p w14:paraId="782FECD6" w14:textId="77777777" w:rsidR="00F05694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Ability to get results</w:t>
      </w:r>
      <w:r w:rsidRPr="000E37B0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>
        <w:rPr>
          <w:rFonts w:asciiTheme="majorHAnsi" w:hAnsiTheme="majorHAnsi" w:cs="Arial"/>
          <w:color w:val="000000"/>
          <w:sz w:val="22"/>
          <w:szCs w:val="22"/>
        </w:rPr>
        <w:t>with lean resources.</w:t>
      </w:r>
      <w:r w:rsidRPr="00687317">
        <w:rPr>
          <w:rFonts w:asciiTheme="majorHAnsi" w:hAnsiTheme="majorHAnsi" w:cs="Arial"/>
          <w:color w:val="000000"/>
          <w:sz w:val="22"/>
          <w:szCs w:val="22"/>
        </w:rPr>
        <w:t xml:space="preserve">  </w:t>
      </w:r>
    </w:p>
    <w:p w14:paraId="619DBCDC" w14:textId="77777777" w:rsidR="00F05694" w:rsidRPr="00687317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687317">
        <w:rPr>
          <w:rFonts w:asciiTheme="majorHAnsi" w:hAnsiTheme="majorHAnsi" w:cs="Arial"/>
          <w:color w:val="000000"/>
          <w:sz w:val="22"/>
          <w:szCs w:val="22"/>
        </w:rPr>
        <w:t xml:space="preserve">Sound judgement and decision-making ability.  </w:t>
      </w:r>
    </w:p>
    <w:p w14:paraId="7B632C25" w14:textId="77777777" w:rsidR="00F05694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 w:rsidRPr="00687317">
        <w:rPr>
          <w:rFonts w:asciiTheme="majorHAnsi" w:hAnsiTheme="majorHAnsi" w:cs="Arial"/>
          <w:color w:val="000000"/>
          <w:sz w:val="22"/>
          <w:szCs w:val="22"/>
        </w:rPr>
        <w:t>Exceptional communication and interpersonal skills.</w:t>
      </w:r>
    </w:p>
    <w:p w14:paraId="26A17AAF" w14:textId="77777777" w:rsidR="00F05694" w:rsidRPr="00687317" w:rsidRDefault="00F05694" w:rsidP="00F05694">
      <w:pPr>
        <w:pStyle w:val="NormalWeb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Bilingual English/Spanish or Portuguese is a plus.</w:t>
      </w:r>
      <w:r w:rsidRPr="00687317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14:paraId="1BEC4D24" w14:textId="77777777" w:rsidR="00F05694" w:rsidRPr="003628C5" w:rsidRDefault="00F05694" w:rsidP="00F05694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Arial"/>
          <w:color w:val="FF0000"/>
        </w:rPr>
      </w:pPr>
    </w:p>
    <w:p w14:paraId="66CF1096" w14:textId="77777777" w:rsidR="006C604C" w:rsidRPr="005A6C8D" w:rsidRDefault="006C604C" w:rsidP="006C604C">
      <w:pPr>
        <w:pStyle w:val="NormalWeb"/>
        <w:shd w:val="clear" w:color="auto" w:fill="FFFFFF"/>
        <w:spacing w:before="200" w:after="0"/>
        <w:rPr>
          <w:rFonts w:asciiTheme="majorHAnsi" w:hAnsiTheme="majorHAnsi" w:cs="Arial"/>
          <w:b/>
          <w:sz w:val="28"/>
          <w:szCs w:val="28"/>
        </w:rPr>
      </w:pPr>
      <w:r w:rsidRPr="005A6C8D">
        <w:rPr>
          <w:rFonts w:asciiTheme="majorHAnsi" w:hAnsiTheme="majorHAnsi" w:cs="Arial"/>
          <w:b/>
          <w:sz w:val="28"/>
          <w:szCs w:val="28"/>
        </w:rPr>
        <w:t>Compensation and Rewards</w:t>
      </w:r>
    </w:p>
    <w:p w14:paraId="30BC37AA" w14:textId="77777777" w:rsidR="006C604C" w:rsidRPr="005033A8" w:rsidRDefault="006C604C" w:rsidP="006C604C">
      <w:pPr>
        <w:pStyle w:val="NormalWeb"/>
        <w:shd w:val="clear" w:color="auto" w:fill="FFFFFF"/>
        <w:spacing w:before="200" w:after="0"/>
        <w:rPr>
          <w:rFonts w:asciiTheme="majorHAnsi" w:hAnsiTheme="majorHAnsi" w:cs="Arial"/>
          <w:sz w:val="22"/>
          <w:szCs w:val="22"/>
        </w:rPr>
      </w:pPr>
      <w:r w:rsidRPr="005033A8">
        <w:rPr>
          <w:rFonts w:asciiTheme="majorHAnsi" w:hAnsiTheme="majorHAnsi" w:cs="Arial"/>
          <w:sz w:val="22"/>
          <w:szCs w:val="22"/>
        </w:rPr>
        <w:t>An excellent compensation and benefits package is offered</w:t>
      </w:r>
      <w:r>
        <w:rPr>
          <w:rFonts w:asciiTheme="majorHAnsi" w:hAnsiTheme="majorHAnsi" w:cs="Arial"/>
          <w:sz w:val="22"/>
          <w:szCs w:val="22"/>
        </w:rPr>
        <w:t xml:space="preserve"> for the position.</w:t>
      </w:r>
      <w:r w:rsidRPr="005033A8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ajorHAnsi" w:hAnsiTheme="majorHAnsi" w:cs="Arial"/>
          <w:sz w:val="22"/>
          <w:szCs w:val="22"/>
        </w:rPr>
        <w:t xml:space="preserve">Phoenixville Free Clinic offers a unique environment that supports </w:t>
      </w:r>
      <w:r w:rsidRPr="005033A8">
        <w:rPr>
          <w:rFonts w:asciiTheme="majorHAnsi" w:hAnsiTheme="majorHAnsi" w:cs="Arial"/>
          <w:sz w:val="22"/>
          <w:szCs w:val="22"/>
        </w:rPr>
        <w:t>work/life balance, employee growth and development</w:t>
      </w:r>
      <w:r>
        <w:rPr>
          <w:rFonts w:asciiTheme="majorHAnsi" w:hAnsiTheme="majorHAnsi" w:cs="Arial"/>
          <w:sz w:val="22"/>
          <w:szCs w:val="22"/>
        </w:rPr>
        <w:t>.</w:t>
      </w:r>
      <w:r w:rsidRPr="005033A8">
        <w:rPr>
          <w:rFonts w:asciiTheme="majorHAnsi" w:hAnsiTheme="majorHAnsi" w:cs="Arial"/>
          <w:sz w:val="22"/>
          <w:szCs w:val="22"/>
        </w:rPr>
        <w:t xml:space="preserve">    </w:t>
      </w:r>
    </w:p>
    <w:p w14:paraId="3FB0412F" w14:textId="77777777" w:rsidR="006C604C" w:rsidRPr="005A6C8D" w:rsidRDefault="006C604C" w:rsidP="006C604C">
      <w:pPr>
        <w:pStyle w:val="NormalWeb"/>
        <w:shd w:val="clear" w:color="auto" w:fill="FFFFFF"/>
        <w:spacing w:before="240" w:beforeAutospacing="0" w:after="0" w:afterAutospacing="0"/>
        <w:rPr>
          <w:rFonts w:asciiTheme="majorHAnsi" w:hAnsiTheme="majorHAnsi" w:cs="Arial"/>
          <w:b/>
          <w:bCs/>
          <w:sz w:val="28"/>
          <w:szCs w:val="28"/>
        </w:rPr>
      </w:pPr>
      <w:r w:rsidRPr="005A6C8D">
        <w:rPr>
          <w:rFonts w:asciiTheme="majorHAnsi" w:hAnsiTheme="majorHAnsi" w:cs="Arial"/>
          <w:b/>
          <w:bCs/>
          <w:sz w:val="28"/>
          <w:szCs w:val="28"/>
        </w:rPr>
        <w:t>Contact</w:t>
      </w:r>
    </w:p>
    <w:p w14:paraId="67C18C67" w14:textId="77777777" w:rsidR="006C604C" w:rsidRDefault="006C604C" w:rsidP="006C604C">
      <w:pPr>
        <w:pStyle w:val="NormalWeb"/>
        <w:shd w:val="clear" w:color="auto" w:fill="FFFFFF"/>
        <w:spacing w:before="140" w:after="0" w:afterAutospacing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To learn more about this opportunity, or to recommend a colleague, please contact our retained search consultant.  All preliminary inquiries will be kept strictly confidential.</w:t>
      </w:r>
    </w:p>
    <w:p w14:paraId="07342D94" w14:textId="77777777" w:rsidR="006C604C" w:rsidRPr="006A6D4B" w:rsidRDefault="006C604C" w:rsidP="006C604C">
      <w:pPr>
        <w:pStyle w:val="NormalWeb"/>
        <w:shd w:val="clear" w:color="auto" w:fill="FFFFFF"/>
        <w:spacing w:before="140" w:after="0" w:afterAutospacing="0"/>
        <w:rPr>
          <w:rStyle w:val="Hyperlink"/>
          <w:rFonts w:asciiTheme="majorHAnsi" w:hAnsiTheme="majorHAnsi" w:cs="Arial"/>
          <w:sz w:val="22"/>
          <w:szCs w:val="22"/>
        </w:rPr>
      </w:pPr>
      <w:r w:rsidRPr="005033A8">
        <w:rPr>
          <w:rFonts w:asciiTheme="majorHAnsi" w:hAnsiTheme="majorHAnsi" w:cs="Arial"/>
          <w:sz w:val="22"/>
          <w:szCs w:val="22"/>
        </w:rPr>
        <w:t xml:space="preserve">John Kiernan, Managing Director      </w:t>
      </w:r>
      <w:r w:rsidRPr="005033A8">
        <w:rPr>
          <w:rFonts w:asciiTheme="majorHAnsi" w:hAnsiTheme="majorHAnsi" w:cs="Arial"/>
          <w:sz w:val="22"/>
          <w:szCs w:val="22"/>
        </w:rPr>
        <w:tab/>
        <w:t xml:space="preserve">      </w:t>
      </w:r>
      <w:r w:rsidRPr="005033A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           </w:t>
      </w:r>
      <w:hyperlink r:id="rId5" w:history="1">
        <w:r w:rsidRPr="00A506CC">
          <w:rPr>
            <w:rStyle w:val="Hyperlink"/>
            <w:rFonts w:asciiTheme="majorHAnsi" w:hAnsiTheme="majorHAnsi" w:cs="Arial"/>
            <w:sz w:val="22"/>
            <w:szCs w:val="22"/>
          </w:rPr>
          <w:t>jkiernan@managementpathways.com</w:t>
        </w:r>
      </w:hyperlink>
    </w:p>
    <w:p w14:paraId="77C5384A" w14:textId="77777777" w:rsidR="006C604C" w:rsidRDefault="006C604C" w:rsidP="006C604C">
      <w:pPr>
        <w:spacing w:after="0" w:line="240" w:lineRule="auto"/>
        <w:rPr>
          <w:rFonts w:asciiTheme="majorHAnsi" w:hAnsiTheme="majorHAnsi" w:cs="Arial"/>
        </w:rPr>
      </w:pPr>
    </w:p>
    <w:p w14:paraId="640D718E" w14:textId="77777777" w:rsidR="006C604C" w:rsidRPr="005033A8" w:rsidRDefault="006C604C" w:rsidP="006C604C">
      <w:pPr>
        <w:spacing w:after="0" w:line="240" w:lineRule="auto"/>
        <w:rPr>
          <w:rFonts w:asciiTheme="majorHAnsi" w:hAnsiTheme="majorHAnsi" w:cs="Arial"/>
        </w:rPr>
      </w:pPr>
      <w:r w:rsidRPr="005033A8">
        <w:rPr>
          <w:rFonts w:asciiTheme="majorHAnsi" w:hAnsiTheme="majorHAnsi" w:cs="Arial"/>
        </w:rPr>
        <w:t>Management Pathways</w:t>
      </w:r>
      <w:r w:rsidRPr="005033A8">
        <w:rPr>
          <w:rFonts w:asciiTheme="majorHAnsi" w:hAnsiTheme="majorHAnsi" w:cs="Arial"/>
        </w:rPr>
        <w:tab/>
      </w:r>
      <w:r w:rsidRPr="005033A8">
        <w:rPr>
          <w:rFonts w:asciiTheme="majorHAnsi" w:hAnsiTheme="majorHAnsi" w:cs="Arial"/>
        </w:rPr>
        <w:tab/>
      </w:r>
      <w:r w:rsidRPr="005033A8">
        <w:rPr>
          <w:rFonts w:asciiTheme="majorHAnsi" w:hAnsiTheme="majorHAnsi" w:cs="Arial"/>
        </w:rPr>
        <w:tab/>
      </w:r>
      <w:r w:rsidRPr="005033A8">
        <w:rPr>
          <w:rFonts w:asciiTheme="majorHAnsi" w:hAnsiTheme="majorHAnsi" w:cs="Arial"/>
        </w:rPr>
        <w:tab/>
      </w:r>
    </w:p>
    <w:p w14:paraId="72CA4C65" w14:textId="77777777" w:rsidR="006C604C" w:rsidRPr="005033A8" w:rsidRDefault="006C604C" w:rsidP="006C604C">
      <w:pPr>
        <w:spacing w:after="0" w:line="240" w:lineRule="auto"/>
        <w:rPr>
          <w:rFonts w:asciiTheme="majorHAnsi" w:hAnsiTheme="majorHAnsi" w:cs="Arial"/>
        </w:rPr>
      </w:pPr>
      <w:r w:rsidRPr="005033A8">
        <w:rPr>
          <w:rFonts w:asciiTheme="majorHAnsi" w:hAnsiTheme="majorHAnsi" w:cs="Arial"/>
        </w:rPr>
        <w:t>5 Great Valley Parkway, Suite 276</w:t>
      </w:r>
      <w:r w:rsidRPr="005033A8">
        <w:rPr>
          <w:rFonts w:asciiTheme="majorHAnsi" w:hAnsiTheme="majorHAnsi" w:cs="Arial"/>
        </w:rPr>
        <w:tab/>
      </w:r>
      <w:r w:rsidRPr="005033A8">
        <w:rPr>
          <w:rFonts w:asciiTheme="majorHAnsi" w:hAnsiTheme="majorHAnsi" w:cs="Arial"/>
        </w:rPr>
        <w:tab/>
      </w:r>
    </w:p>
    <w:p w14:paraId="55E1A98A" w14:textId="77777777" w:rsidR="006C604C" w:rsidRPr="005033A8" w:rsidRDefault="006C604C" w:rsidP="006C604C">
      <w:pPr>
        <w:spacing w:after="0" w:line="240" w:lineRule="auto"/>
        <w:rPr>
          <w:rFonts w:asciiTheme="majorHAnsi" w:hAnsiTheme="majorHAnsi" w:cs="Arial"/>
          <w:lang w:val="pt-BR"/>
        </w:rPr>
      </w:pPr>
      <w:proofErr w:type="spellStart"/>
      <w:r w:rsidRPr="005033A8">
        <w:rPr>
          <w:rFonts w:asciiTheme="majorHAnsi" w:hAnsiTheme="majorHAnsi" w:cs="Arial"/>
          <w:lang w:val="pt-BR"/>
        </w:rPr>
        <w:t>Malvern</w:t>
      </w:r>
      <w:proofErr w:type="spellEnd"/>
      <w:r w:rsidRPr="005033A8">
        <w:rPr>
          <w:rFonts w:asciiTheme="majorHAnsi" w:hAnsiTheme="majorHAnsi" w:cs="Arial"/>
          <w:lang w:val="pt-BR"/>
        </w:rPr>
        <w:t>, PA  19355</w:t>
      </w:r>
    </w:p>
    <w:p w14:paraId="4D31EDDF" w14:textId="1FF4DF9F" w:rsidR="006C604C" w:rsidRDefault="006C604C" w:rsidP="006C604C">
      <w:pPr>
        <w:spacing w:after="0" w:line="240" w:lineRule="auto"/>
        <w:rPr>
          <w:rFonts w:asciiTheme="majorHAnsi" w:hAnsiTheme="majorHAnsi" w:cs="Arial"/>
          <w:lang w:val="pt-BR"/>
        </w:rPr>
      </w:pPr>
      <w:r>
        <w:rPr>
          <w:rFonts w:asciiTheme="majorHAnsi" w:hAnsiTheme="majorHAnsi" w:cs="Arial"/>
          <w:lang w:val="pt-BR"/>
        </w:rPr>
        <w:t>Office</w:t>
      </w:r>
      <w:r w:rsidRPr="005033A8">
        <w:rPr>
          <w:rFonts w:asciiTheme="majorHAnsi" w:hAnsiTheme="majorHAnsi" w:cs="Arial"/>
          <w:lang w:val="pt-BR"/>
        </w:rPr>
        <w:t xml:space="preserve">: (610) </w:t>
      </w:r>
      <w:r>
        <w:rPr>
          <w:rFonts w:asciiTheme="majorHAnsi" w:hAnsiTheme="majorHAnsi" w:cs="Arial"/>
          <w:lang w:val="pt-BR"/>
        </w:rPr>
        <w:t>889</w:t>
      </w:r>
      <w:r w:rsidRPr="005033A8">
        <w:rPr>
          <w:rFonts w:asciiTheme="majorHAnsi" w:hAnsiTheme="majorHAnsi" w:cs="Arial"/>
          <w:lang w:val="pt-BR"/>
        </w:rPr>
        <w:t>-</w:t>
      </w:r>
      <w:r>
        <w:rPr>
          <w:rFonts w:asciiTheme="majorHAnsi" w:hAnsiTheme="majorHAnsi" w:cs="Arial"/>
          <w:lang w:val="pt-BR"/>
        </w:rPr>
        <w:t>2055</w:t>
      </w:r>
    </w:p>
    <w:p w14:paraId="0F7F5C95" w14:textId="77777777" w:rsidR="006C604C" w:rsidRPr="005033A8" w:rsidRDefault="006C604C" w:rsidP="006C604C">
      <w:pPr>
        <w:spacing w:after="0" w:line="240" w:lineRule="auto"/>
        <w:rPr>
          <w:rFonts w:asciiTheme="majorHAnsi" w:hAnsiTheme="majorHAnsi" w:cs="Arial"/>
          <w:lang w:val="pt-BR"/>
        </w:rPr>
      </w:pPr>
      <w:r>
        <w:rPr>
          <w:rFonts w:asciiTheme="majorHAnsi" w:hAnsiTheme="majorHAnsi" w:cs="Arial"/>
          <w:lang w:val="pt-BR"/>
        </w:rPr>
        <w:t>Direct: (610) 547-9168</w:t>
      </w:r>
    </w:p>
    <w:p w14:paraId="240F6811" w14:textId="77777777" w:rsidR="006C604C" w:rsidRPr="005033A8" w:rsidRDefault="006C604C" w:rsidP="006C604C">
      <w:pPr>
        <w:spacing w:after="0" w:line="240" w:lineRule="auto"/>
        <w:rPr>
          <w:rFonts w:asciiTheme="majorHAnsi" w:hAnsiTheme="majorHAnsi" w:cs="Arial"/>
          <w:lang w:val="pt-BR"/>
        </w:rPr>
      </w:pPr>
      <w:r w:rsidRPr="005033A8">
        <w:rPr>
          <w:rFonts w:asciiTheme="majorHAnsi" w:hAnsiTheme="majorHAnsi" w:cs="Arial"/>
          <w:lang w:val="pt-BR"/>
        </w:rPr>
        <w:t>www.managementpathways.com</w:t>
      </w:r>
    </w:p>
    <w:p w14:paraId="0CBB3BC9" w14:textId="77777777" w:rsidR="00F05694" w:rsidRDefault="00F05694"/>
    <w:sectPr w:rsidR="00F0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1DF"/>
    <w:multiLevelType w:val="hybridMultilevel"/>
    <w:tmpl w:val="0FDE2C66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11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EF"/>
    <w:rsid w:val="00042A7F"/>
    <w:rsid w:val="001F5A54"/>
    <w:rsid w:val="002663A9"/>
    <w:rsid w:val="003C0FF1"/>
    <w:rsid w:val="0044705D"/>
    <w:rsid w:val="004F03BE"/>
    <w:rsid w:val="00593B03"/>
    <w:rsid w:val="005A6C8D"/>
    <w:rsid w:val="006C604C"/>
    <w:rsid w:val="007C4DEF"/>
    <w:rsid w:val="008275C6"/>
    <w:rsid w:val="009206E7"/>
    <w:rsid w:val="00A719BA"/>
    <w:rsid w:val="00C17DF6"/>
    <w:rsid w:val="00D41BA0"/>
    <w:rsid w:val="00EF189B"/>
    <w:rsid w:val="00F0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1A8A"/>
  <w15:chartTrackingRefBased/>
  <w15:docId w15:val="{BE14900E-B035-4CF6-95DA-BF09187E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C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D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05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C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iernan@managementpathway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Kiernan</dc:creator>
  <cp:keywords/>
  <dc:description/>
  <cp:lastModifiedBy>John Kiernan</cp:lastModifiedBy>
  <cp:revision>2</cp:revision>
  <dcterms:created xsi:type="dcterms:W3CDTF">2024-05-16T15:09:00Z</dcterms:created>
  <dcterms:modified xsi:type="dcterms:W3CDTF">2024-05-16T15:09:00Z</dcterms:modified>
</cp:coreProperties>
</file>